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B4E4" w14:textId="77777777" w:rsidR="005C1646" w:rsidRDefault="005C1646" w:rsidP="00A42F1A">
      <w:pPr>
        <w:jc w:val="center"/>
        <w:rPr>
          <w:b/>
        </w:rPr>
      </w:pPr>
      <w:bookmarkStart w:id="0" w:name="_GoBack"/>
      <w:bookmarkEnd w:id="0"/>
      <w:r>
        <w:rPr>
          <w:b/>
          <w:noProof/>
        </w:rPr>
        <w:drawing>
          <wp:inline distT="0" distB="0" distL="0" distR="0" wp14:anchorId="798489E8" wp14:editId="6CAB77B9">
            <wp:extent cx="2566416" cy="8260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6416" cy="826008"/>
                    </a:xfrm>
                    <a:prstGeom prst="rect">
                      <a:avLst/>
                    </a:prstGeom>
                  </pic:spPr>
                </pic:pic>
              </a:graphicData>
            </a:graphic>
          </wp:inline>
        </w:drawing>
      </w:r>
    </w:p>
    <w:p w14:paraId="2217502B" w14:textId="77777777" w:rsidR="005C1646" w:rsidRDefault="005C1646" w:rsidP="00A42F1A">
      <w:pPr>
        <w:jc w:val="center"/>
        <w:rPr>
          <w:b/>
        </w:rPr>
      </w:pPr>
    </w:p>
    <w:p w14:paraId="736B4414" w14:textId="77777777" w:rsidR="0074392B" w:rsidRDefault="00A42F1A" w:rsidP="00A42F1A">
      <w:pPr>
        <w:jc w:val="center"/>
        <w:rPr>
          <w:b/>
        </w:rPr>
      </w:pPr>
      <w:r>
        <w:rPr>
          <w:b/>
        </w:rPr>
        <w:t>BOARD OF DIRECTOR’S MEETING MINUTES</w:t>
      </w:r>
    </w:p>
    <w:p w14:paraId="751FB7E3" w14:textId="1BA3974B" w:rsidR="00A42F1A" w:rsidRDefault="00A42F1A" w:rsidP="00A42F1A">
      <w:pPr>
        <w:jc w:val="center"/>
        <w:rPr>
          <w:b/>
        </w:rPr>
      </w:pPr>
      <w:r>
        <w:rPr>
          <w:b/>
        </w:rPr>
        <w:t>Tuesday</w:t>
      </w:r>
      <w:r w:rsidR="00B967E6">
        <w:rPr>
          <w:b/>
        </w:rPr>
        <w:t xml:space="preserve">, </w:t>
      </w:r>
      <w:r w:rsidR="00F92105">
        <w:rPr>
          <w:b/>
        </w:rPr>
        <w:t>February 4</w:t>
      </w:r>
      <w:r w:rsidR="001C4E9D">
        <w:rPr>
          <w:b/>
        </w:rPr>
        <w:t>,</w:t>
      </w:r>
      <w:r w:rsidR="00034700">
        <w:rPr>
          <w:b/>
        </w:rPr>
        <w:t xml:space="preserve"> 20</w:t>
      </w:r>
      <w:r w:rsidR="00E84E09">
        <w:rPr>
          <w:b/>
        </w:rPr>
        <w:t>20</w:t>
      </w:r>
    </w:p>
    <w:p w14:paraId="6CC26C6B" w14:textId="77777777" w:rsidR="00F92105" w:rsidRDefault="00A42F1A" w:rsidP="00F92105">
      <w:pPr>
        <w:jc w:val="center"/>
        <w:rPr>
          <w:b/>
        </w:rPr>
      </w:pPr>
      <w:r>
        <w:rPr>
          <w:b/>
        </w:rPr>
        <w:t>5</w:t>
      </w:r>
      <w:r w:rsidR="008418CD">
        <w:rPr>
          <w:b/>
        </w:rPr>
        <w:t>:</w:t>
      </w:r>
      <w:r w:rsidR="004C07A8">
        <w:rPr>
          <w:b/>
        </w:rPr>
        <w:t>3</w:t>
      </w:r>
      <w:r w:rsidR="008418CD">
        <w:rPr>
          <w:b/>
        </w:rPr>
        <w:t>0</w:t>
      </w:r>
      <w:r>
        <w:rPr>
          <w:b/>
        </w:rPr>
        <w:t xml:space="preserve"> pm</w:t>
      </w:r>
      <w:r w:rsidR="00F92105">
        <w:rPr>
          <w:b/>
        </w:rPr>
        <w:t xml:space="preserve"> – Conf Room 200 B|C</w:t>
      </w:r>
    </w:p>
    <w:p w14:paraId="2D73ACED" w14:textId="77777777" w:rsidR="00F92105" w:rsidRDefault="00F92105" w:rsidP="00F92105">
      <w:pPr>
        <w:rPr>
          <w:b/>
        </w:rPr>
      </w:pPr>
    </w:p>
    <w:p w14:paraId="0F0FAC90" w14:textId="6F911F89" w:rsidR="00A42F1A" w:rsidRDefault="00A42F1A" w:rsidP="00F92105">
      <w:pPr>
        <w:rPr>
          <w:b/>
        </w:rPr>
      </w:pPr>
      <w:r>
        <w:rPr>
          <w:b/>
          <w:i/>
        </w:rPr>
        <w:t>Attendance</w:t>
      </w:r>
    </w:p>
    <w:p w14:paraId="45F5806C" w14:textId="31D7301D" w:rsidR="007C553B" w:rsidRDefault="00A42F1A" w:rsidP="00A42F1A">
      <w:r>
        <w:rPr>
          <w:b/>
        </w:rPr>
        <w:t>Board Members:</w:t>
      </w:r>
      <w:r w:rsidR="002352E5">
        <w:t xml:space="preserve"> </w:t>
      </w:r>
      <w:r w:rsidR="007C553B">
        <w:t>Donna Blaul</w:t>
      </w:r>
      <w:r w:rsidR="000A383B">
        <w:t xml:space="preserve">, </w:t>
      </w:r>
      <w:r>
        <w:t xml:space="preserve">Diane </w:t>
      </w:r>
      <w:r w:rsidR="00311B7C">
        <w:t>Burrow</w:t>
      </w:r>
      <w:r w:rsidR="00F92105">
        <w:t xml:space="preserve">, </w:t>
      </w:r>
      <w:r w:rsidR="00725CFD">
        <w:t>Joy Englund</w:t>
      </w:r>
      <w:r w:rsidR="001C4E9D">
        <w:t xml:space="preserve">, </w:t>
      </w:r>
      <w:r w:rsidR="002352E5">
        <w:t xml:space="preserve">Chad Caswell, </w:t>
      </w:r>
      <w:r w:rsidR="00C61EFC">
        <w:t>Camilla Fischer</w:t>
      </w:r>
      <w:r w:rsidR="001F24DE">
        <w:t>,</w:t>
      </w:r>
    </w:p>
    <w:p w14:paraId="4730A585" w14:textId="4DED1374" w:rsidR="00A42F1A" w:rsidRDefault="00815503" w:rsidP="00A42F1A">
      <w:r>
        <w:t>Mike</w:t>
      </w:r>
      <w:r w:rsidR="00A42F1A">
        <w:t xml:space="preserve"> Heidema</w:t>
      </w:r>
      <w:r w:rsidR="00B6653E">
        <w:t>n</w:t>
      </w:r>
      <w:r w:rsidR="00A42F1A">
        <w:t xml:space="preserve">n, </w:t>
      </w:r>
      <w:r w:rsidR="007C553B">
        <w:t xml:space="preserve">Jay Olstad, </w:t>
      </w:r>
      <w:r w:rsidR="0063446F">
        <w:t>Erin Persons</w:t>
      </w:r>
      <w:r w:rsidR="00F92105">
        <w:t xml:space="preserve"> (absent)</w:t>
      </w:r>
      <w:r w:rsidR="001F24DE">
        <w:t xml:space="preserve">, </w:t>
      </w:r>
      <w:r w:rsidR="002352E5">
        <w:t>Barb Peterson</w:t>
      </w:r>
      <w:r w:rsidR="001C4E9D">
        <w:t xml:space="preserve"> </w:t>
      </w:r>
    </w:p>
    <w:p w14:paraId="304AB543" w14:textId="563DAD21" w:rsidR="00A42F1A" w:rsidRDefault="00A42F1A" w:rsidP="00A42F1A">
      <w:r>
        <w:rPr>
          <w:b/>
        </w:rPr>
        <w:t xml:space="preserve">Staff: </w:t>
      </w:r>
      <w:r>
        <w:t>Jeff Marian</w:t>
      </w:r>
      <w:r w:rsidR="00543E02">
        <w:t xml:space="preserve">, </w:t>
      </w:r>
      <w:r>
        <w:t>Jane Victorey</w:t>
      </w:r>
      <w:r w:rsidR="008B6C4B">
        <w:t xml:space="preserve">, </w:t>
      </w:r>
      <w:r>
        <w:t>Julie Klein</w:t>
      </w:r>
      <w:r w:rsidR="0066328A">
        <w:t>, Dana Becker</w:t>
      </w:r>
      <w:r w:rsidR="000E468D">
        <w:t xml:space="preserve"> </w:t>
      </w:r>
    </w:p>
    <w:p w14:paraId="71BCF2F6" w14:textId="77777777" w:rsidR="009F2D39" w:rsidRDefault="009F2D39" w:rsidP="00A42F1A"/>
    <w:p w14:paraId="78C1CED6" w14:textId="77777777" w:rsidR="00A42F1A" w:rsidRDefault="00A11B89" w:rsidP="00A42F1A">
      <w:r>
        <w:rPr>
          <w:b/>
        </w:rPr>
        <w:t>Call to Order</w:t>
      </w:r>
    </w:p>
    <w:p w14:paraId="26C54735" w14:textId="5287B8F8" w:rsidR="00BC6814" w:rsidRPr="00FA5D4E" w:rsidRDefault="00A11B89" w:rsidP="000A383B">
      <w:r>
        <w:tab/>
      </w:r>
      <w:r w:rsidR="00415AE2">
        <w:t>Mike</w:t>
      </w:r>
      <w:r>
        <w:t xml:space="preserve"> called the meeting to order at </w:t>
      </w:r>
      <w:r w:rsidR="007C553B">
        <w:t>5</w:t>
      </w:r>
      <w:r w:rsidR="00BF3F17">
        <w:t>:3</w:t>
      </w:r>
      <w:r w:rsidR="00F92105">
        <w:t>5</w:t>
      </w:r>
      <w:r w:rsidR="00BF3F17">
        <w:t xml:space="preserve"> </w:t>
      </w:r>
      <w:r w:rsidR="007E21D5">
        <w:t>pm</w:t>
      </w:r>
      <w:r w:rsidR="0078703C">
        <w:t xml:space="preserve"> </w:t>
      </w:r>
      <w:r w:rsidR="00975D89">
        <w:t xml:space="preserve">and </w:t>
      </w:r>
      <w:r w:rsidR="00E84E09">
        <w:t>Jeff</w:t>
      </w:r>
      <w:r w:rsidR="000A383B">
        <w:t xml:space="preserve"> led the Board in </w:t>
      </w:r>
      <w:r w:rsidR="00F92105">
        <w:t>devotions.</w:t>
      </w:r>
    </w:p>
    <w:p w14:paraId="69F4314D" w14:textId="77777777" w:rsidR="006C5787" w:rsidRDefault="006C5787" w:rsidP="00A42F1A">
      <w:pPr>
        <w:rPr>
          <w:b/>
        </w:rPr>
      </w:pPr>
    </w:p>
    <w:p w14:paraId="2B2374FE" w14:textId="66B9335C" w:rsidR="00A11B89" w:rsidRDefault="00A11B89" w:rsidP="00A42F1A">
      <w:r>
        <w:rPr>
          <w:b/>
        </w:rPr>
        <w:t>Agenda</w:t>
      </w:r>
    </w:p>
    <w:p w14:paraId="2098994C" w14:textId="41648478" w:rsidR="00A11B89" w:rsidRPr="00583252" w:rsidRDefault="00A11B89" w:rsidP="00A42F1A">
      <w:pPr>
        <w:rPr>
          <w:i/>
        </w:rPr>
      </w:pPr>
      <w:r>
        <w:tab/>
      </w:r>
      <w:r w:rsidRPr="00583252">
        <w:rPr>
          <w:i/>
        </w:rPr>
        <w:t xml:space="preserve">Motion by </w:t>
      </w:r>
      <w:r w:rsidR="00F92105">
        <w:rPr>
          <w:i/>
        </w:rPr>
        <w:t>Joy</w:t>
      </w:r>
      <w:r w:rsidR="000A383B">
        <w:rPr>
          <w:i/>
        </w:rPr>
        <w:t xml:space="preserve"> </w:t>
      </w:r>
      <w:r w:rsidRPr="00583252">
        <w:rPr>
          <w:i/>
        </w:rPr>
        <w:t xml:space="preserve">to approve the agenda with flexibility; second </w:t>
      </w:r>
      <w:r w:rsidR="000A383B">
        <w:rPr>
          <w:i/>
        </w:rPr>
        <w:t xml:space="preserve">by </w:t>
      </w:r>
      <w:r w:rsidR="00F92105">
        <w:rPr>
          <w:i/>
        </w:rPr>
        <w:t>Diane</w:t>
      </w:r>
      <w:r w:rsidR="00540A37">
        <w:rPr>
          <w:i/>
        </w:rPr>
        <w:t xml:space="preserve">. </w:t>
      </w:r>
      <w:r w:rsidRPr="00583252">
        <w:rPr>
          <w:i/>
        </w:rPr>
        <w:t xml:space="preserve"> Motion passed.</w:t>
      </w:r>
    </w:p>
    <w:p w14:paraId="34324742" w14:textId="77777777" w:rsidR="005F4EA2" w:rsidRDefault="005F4EA2" w:rsidP="00A42F1A">
      <w:pPr>
        <w:rPr>
          <w:b/>
        </w:rPr>
      </w:pPr>
    </w:p>
    <w:p w14:paraId="193DCBDB" w14:textId="1565E4CB" w:rsidR="00A11B89" w:rsidRDefault="00A11B89" w:rsidP="00A42F1A">
      <w:r>
        <w:rPr>
          <w:b/>
        </w:rPr>
        <w:t xml:space="preserve">Approval </w:t>
      </w:r>
      <w:r w:rsidR="001B2F91">
        <w:rPr>
          <w:b/>
        </w:rPr>
        <w:t xml:space="preserve">of </w:t>
      </w:r>
      <w:r w:rsidR="00F92105">
        <w:rPr>
          <w:b/>
        </w:rPr>
        <w:t>January 7</w:t>
      </w:r>
      <w:r w:rsidR="00BF3F17">
        <w:rPr>
          <w:b/>
        </w:rPr>
        <w:t>,</w:t>
      </w:r>
      <w:r w:rsidR="001B2F91">
        <w:rPr>
          <w:b/>
        </w:rPr>
        <w:t xml:space="preserve"> 20</w:t>
      </w:r>
      <w:r w:rsidR="00F92105">
        <w:rPr>
          <w:b/>
        </w:rPr>
        <w:t>20</w:t>
      </w:r>
      <w:r w:rsidR="00AA5F5F">
        <w:rPr>
          <w:b/>
        </w:rPr>
        <w:t xml:space="preserve"> Meeting</w:t>
      </w:r>
      <w:r w:rsidR="00F66942">
        <w:rPr>
          <w:b/>
        </w:rPr>
        <w:t xml:space="preserve"> Minutes</w:t>
      </w:r>
    </w:p>
    <w:p w14:paraId="72C262D4" w14:textId="042306AC" w:rsidR="00DC65EA" w:rsidRDefault="00F66942" w:rsidP="00C24FF8">
      <w:pPr>
        <w:ind w:left="720"/>
        <w:rPr>
          <w:i/>
        </w:rPr>
      </w:pPr>
      <w:r w:rsidRPr="00583252">
        <w:rPr>
          <w:i/>
        </w:rPr>
        <w:t>Motion by</w:t>
      </w:r>
      <w:r w:rsidR="00235B20">
        <w:rPr>
          <w:i/>
        </w:rPr>
        <w:t xml:space="preserve"> </w:t>
      </w:r>
      <w:r w:rsidR="00F92105">
        <w:rPr>
          <w:i/>
        </w:rPr>
        <w:t>Chad</w:t>
      </w:r>
      <w:r w:rsidR="000A383B">
        <w:rPr>
          <w:i/>
        </w:rPr>
        <w:t xml:space="preserve"> </w:t>
      </w:r>
      <w:r w:rsidR="006C15BC">
        <w:rPr>
          <w:i/>
        </w:rPr>
        <w:t>to</w:t>
      </w:r>
      <w:r w:rsidRPr="00583252">
        <w:rPr>
          <w:i/>
        </w:rPr>
        <w:t xml:space="preserve"> approve the minutes of the </w:t>
      </w:r>
      <w:r w:rsidR="00F92105">
        <w:rPr>
          <w:i/>
        </w:rPr>
        <w:t>January 7, 2020</w:t>
      </w:r>
      <w:r w:rsidR="00072A29">
        <w:rPr>
          <w:i/>
        </w:rPr>
        <w:t xml:space="preserve"> </w:t>
      </w:r>
      <w:proofErr w:type="gramStart"/>
      <w:r w:rsidR="00ED2A58">
        <w:rPr>
          <w:i/>
        </w:rPr>
        <w:t>meeting;</w:t>
      </w:r>
      <w:proofErr w:type="gramEnd"/>
      <w:r w:rsidR="00ED2A58">
        <w:rPr>
          <w:i/>
        </w:rPr>
        <w:t xml:space="preserve"> </w:t>
      </w:r>
      <w:r w:rsidRPr="00583252">
        <w:rPr>
          <w:i/>
        </w:rPr>
        <w:t xml:space="preserve">second </w:t>
      </w:r>
      <w:r w:rsidR="001B2F91">
        <w:rPr>
          <w:i/>
        </w:rPr>
        <w:t>by</w:t>
      </w:r>
      <w:r w:rsidR="00F92105">
        <w:rPr>
          <w:i/>
        </w:rPr>
        <w:t xml:space="preserve"> Jay</w:t>
      </w:r>
      <w:r w:rsidR="004C6C93">
        <w:rPr>
          <w:i/>
        </w:rPr>
        <w:t>.</w:t>
      </w:r>
      <w:r w:rsidR="00C24FF8">
        <w:rPr>
          <w:i/>
        </w:rPr>
        <w:t xml:space="preserve"> </w:t>
      </w:r>
    </w:p>
    <w:p w14:paraId="44B7A10F" w14:textId="75971022" w:rsidR="00330343" w:rsidRPr="00FA5D4E" w:rsidRDefault="00F66942" w:rsidP="00FA5D4E">
      <w:pPr>
        <w:ind w:left="720"/>
        <w:rPr>
          <w:i/>
        </w:rPr>
      </w:pPr>
      <w:r w:rsidRPr="00583252">
        <w:rPr>
          <w:i/>
        </w:rPr>
        <w:t>Motion passed.</w:t>
      </w:r>
    </w:p>
    <w:p w14:paraId="61EF134D" w14:textId="77777777" w:rsidR="005F4EA2" w:rsidRDefault="005F4EA2" w:rsidP="0049340C">
      <w:pPr>
        <w:rPr>
          <w:b/>
          <w:bCs/>
          <w:iCs/>
        </w:rPr>
      </w:pPr>
    </w:p>
    <w:p w14:paraId="6DBBAD37" w14:textId="546500EE" w:rsidR="00DB61A6" w:rsidRDefault="00330343" w:rsidP="000A383B">
      <w:pPr>
        <w:rPr>
          <w:b/>
          <w:bCs/>
          <w:iCs/>
        </w:rPr>
      </w:pPr>
      <w:r>
        <w:rPr>
          <w:b/>
          <w:bCs/>
          <w:iCs/>
        </w:rPr>
        <w:t>New Business</w:t>
      </w:r>
    </w:p>
    <w:p w14:paraId="42742106" w14:textId="0F6D02B0" w:rsidR="00ED2A58" w:rsidRDefault="00ED2A58" w:rsidP="007F03CE">
      <w:pPr>
        <w:ind w:left="720"/>
        <w:rPr>
          <w:rFonts w:ascii="Calibri" w:hAnsi="Calibri" w:cs="Calibri"/>
          <w:bCs/>
        </w:rPr>
      </w:pPr>
      <w:r>
        <w:rPr>
          <w:rFonts w:ascii="Calibri" w:hAnsi="Calibri" w:cs="Calibri"/>
          <w:bCs/>
        </w:rPr>
        <w:t>Dana Becker, Stu</w:t>
      </w:r>
      <w:r w:rsidR="007149FD">
        <w:rPr>
          <w:rFonts w:ascii="Calibri" w:hAnsi="Calibri" w:cs="Calibri"/>
          <w:bCs/>
        </w:rPr>
        <w:t xml:space="preserve">dent Ministry Coordinator, shared </w:t>
      </w:r>
      <w:r w:rsidR="00F32447">
        <w:rPr>
          <w:rFonts w:ascii="Calibri" w:hAnsi="Calibri" w:cs="Calibri"/>
          <w:bCs/>
        </w:rPr>
        <w:t xml:space="preserve">about her recent experience and </w:t>
      </w:r>
      <w:r w:rsidR="00344958">
        <w:rPr>
          <w:rFonts w:ascii="Calibri" w:hAnsi="Calibri" w:cs="Calibri"/>
          <w:bCs/>
        </w:rPr>
        <w:t xml:space="preserve">key </w:t>
      </w:r>
      <w:r w:rsidR="00F32447">
        <w:rPr>
          <w:rFonts w:ascii="Calibri" w:hAnsi="Calibri" w:cs="Calibri"/>
          <w:bCs/>
        </w:rPr>
        <w:t xml:space="preserve">take-aways </w:t>
      </w:r>
      <w:r w:rsidR="007149FD">
        <w:rPr>
          <w:rFonts w:ascii="Calibri" w:hAnsi="Calibri" w:cs="Calibri"/>
          <w:bCs/>
        </w:rPr>
        <w:t>at the ELCA</w:t>
      </w:r>
      <w:r w:rsidR="00F32447">
        <w:rPr>
          <w:rFonts w:ascii="Calibri" w:hAnsi="Calibri" w:cs="Calibri"/>
          <w:bCs/>
        </w:rPr>
        <w:t xml:space="preserve"> Youth Ministry Network Extravaganza in Anaheim, CA.</w:t>
      </w:r>
    </w:p>
    <w:p w14:paraId="06CA2448" w14:textId="77777777" w:rsidR="007149FD" w:rsidRDefault="007149FD" w:rsidP="007F03CE">
      <w:pPr>
        <w:ind w:left="720"/>
        <w:rPr>
          <w:rFonts w:ascii="Calibri" w:hAnsi="Calibri" w:cs="Calibri"/>
          <w:bCs/>
        </w:rPr>
      </w:pPr>
    </w:p>
    <w:p w14:paraId="41E18CFE" w14:textId="2D816D0E" w:rsidR="004A6CDB" w:rsidRDefault="003C492F" w:rsidP="007F03CE">
      <w:pPr>
        <w:ind w:left="720"/>
        <w:rPr>
          <w:rFonts w:ascii="Calibri" w:hAnsi="Calibri" w:cs="Calibri"/>
          <w:bCs/>
        </w:rPr>
      </w:pPr>
      <w:r>
        <w:rPr>
          <w:rFonts w:ascii="Calibri" w:hAnsi="Calibri" w:cs="Calibri"/>
          <w:bCs/>
        </w:rPr>
        <w:t>The board entered closed session at 6:1</w:t>
      </w:r>
      <w:r w:rsidR="00431D36">
        <w:rPr>
          <w:rFonts w:ascii="Calibri" w:hAnsi="Calibri" w:cs="Calibri"/>
          <w:bCs/>
        </w:rPr>
        <w:t>0 pm</w:t>
      </w:r>
      <w:r>
        <w:rPr>
          <w:rFonts w:ascii="Calibri" w:hAnsi="Calibri" w:cs="Calibri"/>
          <w:bCs/>
        </w:rPr>
        <w:t xml:space="preserve"> for an update and response to current marketing of the Christian Life Center. Regular session resumed at 6:30 pm.</w:t>
      </w:r>
    </w:p>
    <w:p w14:paraId="58052863" w14:textId="338435F8" w:rsidR="008B198D" w:rsidRDefault="008B198D" w:rsidP="007F03CE">
      <w:pPr>
        <w:ind w:left="720"/>
        <w:rPr>
          <w:rFonts w:ascii="Calibri" w:hAnsi="Calibri" w:cs="Calibri"/>
          <w:bCs/>
        </w:rPr>
      </w:pPr>
    </w:p>
    <w:p w14:paraId="6620CD5E" w14:textId="6B770B2E" w:rsidR="00B45202" w:rsidRDefault="00E654D5" w:rsidP="00AB0882">
      <w:pPr>
        <w:ind w:left="720"/>
        <w:rPr>
          <w:rFonts w:ascii="Calibri" w:hAnsi="Calibri" w:cs="Calibri"/>
          <w:bCs/>
        </w:rPr>
      </w:pPr>
      <w:r>
        <w:rPr>
          <w:rFonts w:ascii="Calibri" w:hAnsi="Calibri" w:cs="Calibri"/>
          <w:bCs/>
        </w:rPr>
        <w:t xml:space="preserve">Chad </w:t>
      </w:r>
      <w:r w:rsidR="00B43239">
        <w:rPr>
          <w:rFonts w:ascii="Calibri" w:hAnsi="Calibri" w:cs="Calibri"/>
          <w:bCs/>
        </w:rPr>
        <w:t>provided an update on</w:t>
      </w:r>
      <w:r>
        <w:rPr>
          <w:rFonts w:ascii="Calibri" w:hAnsi="Calibri" w:cs="Calibri"/>
          <w:bCs/>
        </w:rPr>
        <w:t xml:space="preserve"> behalf of the Nominating Team. </w:t>
      </w:r>
      <w:r w:rsidR="00B43239">
        <w:rPr>
          <w:rFonts w:ascii="Calibri" w:hAnsi="Calibri" w:cs="Calibri"/>
          <w:bCs/>
        </w:rPr>
        <w:t>Board applications are due February 29.</w:t>
      </w:r>
    </w:p>
    <w:p w14:paraId="281DCBCE" w14:textId="77777777" w:rsidR="00E654D5" w:rsidRDefault="00E654D5" w:rsidP="007F03CE">
      <w:pPr>
        <w:ind w:left="720"/>
        <w:rPr>
          <w:rFonts w:ascii="Calibri" w:hAnsi="Calibri" w:cs="Calibri"/>
          <w:bCs/>
        </w:rPr>
      </w:pPr>
    </w:p>
    <w:p w14:paraId="4D5A20ED" w14:textId="70DC82AD" w:rsidR="004127F8" w:rsidRPr="004127F8" w:rsidRDefault="004127F8" w:rsidP="000A383B">
      <w:pPr>
        <w:rPr>
          <w:b/>
          <w:bCs/>
          <w:iCs/>
        </w:rPr>
      </w:pPr>
      <w:r>
        <w:rPr>
          <w:b/>
          <w:bCs/>
          <w:iCs/>
        </w:rPr>
        <w:t>Reports</w:t>
      </w:r>
    </w:p>
    <w:p w14:paraId="440EE7AC" w14:textId="77777777" w:rsidR="00C90194" w:rsidRDefault="00C90194" w:rsidP="00260D06">
      <w:pPr>
        <w:ind w:left="720"/>
        <w:rPr>
          <w:rFonts w:ascii="Calibri" w:hAnsi="Calibri"/>
          <w:i/>
          <w:iCs/>
          <w:sz w:val="20"/>
          <w:szCs w:val="20"/>
        </w:rPr>
      </w:pPr>
    </w:p>
    <w:p w14:paraId="30724783" w14:textId="12250ECC" w:rsidR="0049079F" w:rsidRDefault="00B6653E" w:rsidP="001E1A38">
      <w:pPr>
        <w:pStyle w:val="ListParagraph"/>
        <w:numPr>
          <w:ilvl w:val="0"/>
          <w:numId w:val="1"/>
        </w:numPr>
        <w:rPr>
          <w:b/>
        </w:rPr>
      </w:pPr>
      <w:r w:rsidRPr="001B4D56">
        <w:rPr>
          <w:b/>
        </w:rPr>
        <w:t>Lead Pastor Report – Jeff</w:t>
      </w:r>
    </w:p>
    <w:p w14:paraId="127F5EDB" w14:textId="6C996BCC" w:rsidR="00205126" w:rsidRDefault="00F62AD6" w:rsidP="002B075E">
      <w:pPr>
        <w:ind w:left="720"/>
      </w:pPr>
      <w:r>
        <w:t xml:space="preserve">Jeff provided further details regarding the process and timeline for Jason </w:t>
      </w:r>
      <w:r w:rsidR="00320F5B">
        <w:t xml:space="preserve">Kramme </w:t>
      </w:r>
      <w:r>
        <w:t xml:space="preserve">as outlined by </w:t>
      </w:r>
      <w:r w:rsidR="00434CF0">
        <w:t>our synod bishop Patricia Lull</w:t>
      </w:r>
      <w:r>
        <w:t xml:space="preserve"> as Jason completes his internship and moves towards ordination. The bishop has offered to orient the call committee on the interview process. </w:t>
      </w:r>
    </w:p>
    <w:p w14:paraId="39CB6DA9" w14:textId="4C3ABB85" w:rsidR="00F62AD6" w:rsidRDefault="00F62AD6" w:rsidP="002B075E">
      <w:pPr>
        <w:ind w:left="720"/>
      </w:pPr>
    </w:p>
    <w:p w14:paraId="0DC3579F" w14:textId="633E62AF" w:rsidR="00F62AD6" w:rsidRDefault="00F62AD6" w:rsidP="00F62AD6">
      <w:pPr>
        <w:ind w:left="720"/>
        <w:rPr>
          <w:rFonts w:ascii="Calibri" w:hAnsi="Calibri" w:cs="Calibri"/>
          <w:i/>
        </w:rPr>
      </w:pPr>
      <w:r w:rsidRPr="00166AF6">
        <w:rPr>
          <w:rFonts w:ascii="Calibri" w:hAnsi="Calibri" w:cs="Calibri"/>
          <w:i/>
        </w:rPr>
        <w:t xml:space="preserve">Motion by </w:t>
      </w:r>
      <w:r>
        <w:rPr>
          <w:rFonts w:ascii="Calibri" w:hAnsi="Calibri" w:cs="Calibri"/>
          <w:i/>
        </w:rPr>
        <w:t>Chad to establish the Prince of Peace</w:t>
      </w:r>
      <w:r w:rsidRPr="00166AF6">
        <w:rPr>
          <w:rFonts w:ascii="Calibri" w:hAnsi="Calibri" w:cs="Calibri"/>
          <w:i/>
        </w:rPr>
        <w:t xml:space="preserve"> Board of Directors</w:t>
      </w:r>
      <w:r>
        <w:rPr>
          <w:rFonts w:ascii="Calibri" w:hAnsi="Calibri" w:cs="Calibri"/>
          <w:i/>
        </w:rPr>
        <w:t xml:space="preserve"> to</w:t>
      </w:r>
      <w:r w:rsidRPr="00166AF6">
        <w:rPr>
          <w:rFonts w:ascii="Calibri" w:hAnsi="Calibri" w:cs="Calibri"/>
          <w:i/>
        </w:rPr>
        <w:t xml:space="preserve"> serve as call committee for </w:t>
      </w:r>
      <w:r>
        <w:rPr>
          <w:rFonts w:ascii="Calibri" w:hAnsi="Calibri" w:cs="Calibri"/>
          <w:i/>
        </w:rPr>
        <w:t>an associate pastor position; second</w:t>
      </w:r>
      <w:r w:rsidRPr="00166AF6">
        <w:rPr>
          <w:rFonts w:ascii="Calibri" w:hAnsi="Calibri" w:cs="Calibri"/>
          <w:i/>
        </w:rPr>
        <w:t xml:space="preserve"> by </w:t>
      </w:r>
      <w:r>
        <w:rPr>
          <w:rFonts w:ascii="Calibri" w:hAnsi="Calibri" w:cs="Calibri"/>
          <w:i/>
        </w:rPr>
        <w:t>Donna.</w:t>
      </w:r>
      <w:r w:rsidRPr="00166AF6">
        <w:rPr>
          <w:rFonts w:ascii="Calibri" w:hAnsi="Calibri" w:cs="Calibri"/>
          <w:i/>
        </w:rPr>
        <w:t xml:space="preserve"> Motion passed.</w:t>
      </w:r>
    </w:p>
    <w:p w14:paraId="6B5CD233" w14:textId="62F8EDAE" w:rsidR="003312AE" w:rsidRDefault="003312AE" w:rsidP="00F62AD6">
      <w:pPr>
        <w:ind w:left="720"/>
        <w:rPr>
          <w:rFonts w:ascii="Calibri" w:hAnsi="Calibri" w:cs="Calibri"/>
          <w:i/>
        </w:rPr>
      </w:pPr>
    </w:p>
    <w:p w14:paraId="66ABE4D7" w14:textId="0DE80104" w:rsidR="00AB0882" w:rsidRDefault="003312AE" w:rsidP="00AB0882">
      <w:pPr>
        <w:ind w:left="720"/>
        <w:rPr>
          <w:rFonts w:ascii="Calibri" w:hAnsi="Calibri" w:cs="Calibri"/>
          <w:iCs/>
        </w:rPr>
      </w:pPr>
      <w:r>
        <w:rPr>
          <w:rFonts w:ascii="Calibri" w:hAnsi="Calibri" w:cs="Calibri"/>
          <w:iCs/>
        </w:rPr>
        <w:t>Jeff enjoyed the opportunity to participate in the message by Pastor Ryan Alexander at all services at Hosanna in Lakeville the weekend of January 25-26. The invitation came from Pastor Ryan for the kickoff of the Feed My Starving Children South Metro Meal Pack. It provided an opportunity to bear witness to their friendship and exhibit collaboration for the sake of the Kingdom.</w:t>
      </w:r>
    </w:p>
    <w:p w14:paraId="187BB206" w14:textId="5C69532A" w:rsidR="00B2799B" w:rsidRDefault="00B2799B" w:rsidP="00AB0882">
      <w:pPr>
        <w:ind w:left="720"/>
        <w:rPr>
          <w:rFonts w:ascii="Calibri" w:hAnsi="Calibri" w:cs="Calibri"/>
          <w:iCs/>
        </w:rPr>
      </w:pPr>
    </w:p>
    <w:p w14:paraId="4FA85AEF" w14:textId="1DB96925" w:rsidR="00B2799B" w:rsidRDefault="00B2799B" w:rsidP="00AB0882">
      <w:pPr>
        <w:ind w:left="720"/>
        <w:rPr>
          <w:rFonts w:ascii="Calibri" w:hAnsi="Calibri" w:cs="Calibri"/>
          <w:iCs/>
        </w:rPr>
      </w:pPr>
      <w:r>
        <w:rPr>
          <w:rFonts w:ascii="Calibri" w:hAnsi="Calibri" w:cs="Calibri"/>
          <w:iCs/>
        </w:rPr>
        <w:t>Jeff, Jane and Facilities Director Kurt Oestreich</w:t>
      </w:r>
      <w:r w:rsidR="00215ADC">
        <w:rPr>
          <w:rFonts w:ascii="Calibri" w:hAnsi="Calibri" w:cs="Calibri"/>
          <w:iCs/>
        </w:rPr>
        <w:t xml:space="preserve"> recently</w:t>
      </w:r>
      <w:r>
        <w:rPr>
          <w:rFonts w:ascii="Calibri" w:hAnsi="Calibri" w:cs="Calibri"/>
          <w:iCs/>
        </w:rPr>
        <w:t xml:space="preserve"> met with a Burnsville police sergeant to discuss options for ensuring church safety best practices.</w:t>
      </w:r>
    </w:p>
    <w:p w14:paraId="6D037D17" w14:textId="39E2D497" w:rsidR="00AE6D44" w:rsidRDefault="00AE6D44" w:rsidP="00AB0882">
      <w:pPr>
        <w:ind w:left="720"/>
        <w:rPr>
          <w:rFonts w:ascii="Calibri" w:hAnsi="Calibri" w:cs="Calibri"/>
          <w:iCs/>
        </w:rPr>
      </w:pPr>
    </w:p>
    <w:p w14:paraId="4E027ACC" w14:textId="3BE2531E" w:rsidR="00AE6D44" w:rsidRDefault="00AE6D44" w:rsidP="00AB0882">
      <w:pPr>
        <w:ind w:left="720"/>
        <w:rPr>
          <w:rFonts w:ascii="Calibri" w:hAnsi="Calibri" w:cs="Calibri"/>
          <w:iCs/>
        </w:rPr>
      </w:pPr>
      <w:r>
        <w:rPr>
          <w:rFonts w:ascii="Calibri" w:hAnsi="Calibri" w:cs="Calibri"/>
          <w:iCs/>
        </w:rPr>
        <w:t xml:space="preserve">Jeff has been asked by Bishop Lull to serve as co-chair of the upcoming synod-wide “Planting Hope” capital campaign. </w:t>
      </w:r>
    </w:p>
    <w:p w14:paraId="749B7FBC" w14:textId="0C804756" w:rsidR="00EF70E1" w:rsidRDefault="00EF70E1" w:rsidP="00AB0882">
      <w:pPr>
        <w:ind w:left="720"/>
        <w:rPr>
          <w:rFonts w:ascii="Calibri" w:hAnsi="Calibri" w:cs="Calibri"/>
          <w:iCs/>
        </w:rPr>
      </w:pPr>
    </w:p>
    <w:p w14:paraId="75BA0AD5" w14:textId="17A86F3B" w:rsidR="00EF70E1" w:rsidRPr="00EF70E1" w:rsidRDefault="00943C39" w:rsidP="00EF70E1">
      <w:pPr>
        <w:ind w:left="720"/>
        <w:rPr>
          <w:rFonts w:cstheme="minorHAnsi"/>
        </w:rPr>
      </w:pPr>
      <w:r>
        <w:rPr>
          <w:rFonts w:cstheme="minorHAnsi"/>
        </w:rPr>
        <w:t xml:space="preserve">January has been “ramp up” </w:t>
      </w:r>
      <w:r w:rsidR="007E5541">
        <w:rPr>
          <w:rFonts w:cstheme="minorHAnsi"/>
        </w:rPr>
        <w:t xml:space="preserve">time </w:t>
      </w:r>
      <w:r w:rsidR="007E5541" w:rsidRPr="00EF70E1">
        <w:rPr>
          <w:rFonts w:cstheme="minorHAnsi"/>
        </w:rPr>
        <w:t>for</w:t>
      </w:r>
      <w:r w:rsidR="00EF70E1" w:rsidRPr="00EF70E1">
        <w:rPr>
          <w:rFonts w:cstheme="minorHAnsi"/>
        </w:rPr>
        <w:t xml:space="preserve"> our upcoming Capital Campaign</w:t>
      </w:r>
      <w:r w:rsidR="004A7281">
        <w:rPr>
          <w:rFonts w:cstheme="minorHAnsi"/>
        </w:rPr>
        <w:t xml:space="preserve"> – </w:t>
      </w:r>
      <w:r w:rsidR="004A7281" w:rsidRPr="004A7281">
        <w:rPr>
          <w:rFonts w:cstheme="minorHAnsi"/>
          <w:b/>
          <w:bCs/>
          <w:i/>
          <w:iCs/>
        </w:rPr>
        <w:t xml:space="preserve">Get It </w:t>
      </w:r>
      <w:proofErr w:type="spellStart"/>
      <w:r w:rsidR="004A7281" w:rsidRPr="004A7281">
        <w:rPr>
          <w:rFonts w:cstheme="minorHAnsi"/>
          <w:b/>
          <w:bCs/>
          <w:i/>
          <w:iCs/>
        </w:rPr>
        <w:t>dONE</w:t>
      </w:r>
      <w:proofErr w:type="spellEnd"/>
      <w:r w:rsidR="00EF70E1" w:rsidRPr="00EF70E1">
        <w:rPr>
          <w:rFonts w:cstheme="minorHAnsi"/>
        </w:rPr>
        <w:t xml:space="preserve">. The Leadership Team has been recruited. Major events are being planned and communication pieces are being finalized. </w:t>
      </w:r>
      <w:r w:rsidR="004A7281">
        <w:rPr>
          <w:rFonts w:cstheme="minorHAnsi"/>
        </w:rPr>
        <w:t>Jeff invited the Board to</w:t>
      </w:r>
      <w:r w:rsidR="00EF70E1" w:rsidRPr="00EF70E1">
        <w:rPr>
          <w:rFonts w:cstheme="minorHAnsi"/>
        </w:rPr>
        <w:t xml:space="preserve"> join </w:t>
      </w:r>
      <w:r w:rsidR="004A7281">
        <w:rPr>
          <w:rFonts w:cstheme="minorHAnsi"/>
        </w:rPr>
        <w:t>him</w:t>
      </w:r>
      <w:r w:rsidR="00EF70E1" w:rsidRPr="00EF70E1">
        <w:rPr>
          <w:rFonts w:cstheme="minorHAnsi"/>
        </w:rPr>
        <w:t xml:space="preserve"> in praying for the Spirit to already be at work in the hearts and minds of our disciples as we move into this important season of our life together.</w:t>
      </w:r>
    </w:p>
    <w:p w14:paraId="32A1E7DD" w14:textId="77777777" w:rsidR="00F62AD6" w:rsidRDefault="00F62AD6" w:rsidP="003513E6"/>
    <w:p w14:paraId="10ED05F7" w14:textId="16E7BA06" w:rsidR="00177DBB" w:rsidRDefault="00177DBB" w:rsidP="001E1A38">
      <w:pPr>
        <w:pStyle w:val="ListParagraph"/>
        <w:numPr>
          <w:ilvl w:val="0"/>
          <w:numId w:val="2"/>
        </w:numPr>
        <w:rPr>
          <w:b/>
          <w:bCs/>
        </w:rPr>
      </w:pPr>
      <w:r>
        <w:rPr>
          <w:b/>
          <w:bCs/>
        </w:rPr>
        <w:t>Finance Director Report – Jane</w:t>
      </w:r>
    </w:p>
    <w:p w14:paraId="6BA47485" w14:textId="5ED5CCEA" w:rsidR="007E5541" w:rsidRDefault="007E5541" w:rsidP="007E5541">
      <w:pPr>
        <w:ind w:left="720"/>
      </w:pPr>
      <w:r>
        <w:t xml:space="preserve">December offerings came in about $40,000 short of budget, which is likely all attributed to some final One Church and initial Phase 2 capital campaign giving at year end, in lieu of mission and ministry offerings. At this </w:t>
      </w:r>
      <w:proofErr w:type="gramStart"/>
      <w:r>
        <w:t>time</w:t>
      </w:r>
      <w:proofErr w:type="gramEnd"/>
      <w:r>
        <w:t xml:space="preserve"> we are $138,000 short of budget in offerings, and $84,000 behind last year’s giving year to date. The expectation this year was a 3.3% increase in offering over actual offerings - assuming greater giving with construction ending. Jane did a year over year offering comparison from the first six months of this fiscal year and last, and she can identify</w:t>
      </w:r>
      <w:r w:rsidRPr="007E5541">
        <w:rPr>
          <w:color w:val="FF0000"/>
        </w:rPr>
        <w:t xml:space="preserve"> </w:t>
      </w:r>
      <w:r w:rsidRPr="007E5541">
        <w:t xml:space="preserve">just over $100,000 </w:t>
      </w:r>
      <w:r>
        <w:t>in larger gifts this fall to the One Church campaign that in the past were given to mission and ministry. We had another $25,000 in IRA gifts that were given at the beginning of 2019 vs. this half of the year that accounts for another portion of the current shortfall.  It will be important to message that ongoing offerings need to be supported as we move into our next capital campaign.   Expenses continue running better than budget.</w:t>
      </w:r>
    </w:p>
    <w:p w14:paraId="1F170509" w14:textId="77777777" w:rsidR="007E5541" w:rsidRDefault="007E5541" w:rsidP="007E5541">
      <w:pPr>
        <w:ind w:left="360"/>
      </w:pPr>
    </w:p>
    <w:p w14:paraId="5128E157" w14:textId="0297539B" w:rsidR="007E5541" w:rsidRDefault="007E5541" w:rsidP="007E5541">
      <w:pPr>
        <w:ind w:left="720"/>
      </w:pPr>
      <w:r>
        <w:t xml:space="preserve">Jane requested a quote for another 3 years of reviews from our audit firm, Mahoney, </w:t>
      </w:r>
      <w:proofErr w:type="spellStart"/>
      <w:r>
        <w:t>Ulbrich</w:t>
      </w:r>
      <w:proofErr w:type="spellEnd"/>
      <w:r>
        <w:t>, Christiansen and Russ. The past three years we paid $7500 per year, plus were charged an additional $750 this year for extra work related to the construction, per our quote. The proposal for 2020-2022 is $9500 for year 1, plus up to $2000 for procedures related to construction, $10,000 for year 2 and $10,500 for year 3. They said that our review was more complex than they anticipated. Jane will ask for the additional billing related to construction to be at a not-to-exceed cost and itemized.</w:t>
      </w:r>
    </w:p>
    <w:p w14:paraId="25C418A0" w14:textId="77777777" w:rsidR="00753298" w:rsidRDefault="00753298" w:rsidP="007E5541">
      <w:pPr>
        <w:rPr>
          <w:rFonts w:cs="Arial"/>
          <w:i/>
        </w:rPr>
      </w:pPr>
    </w:p>
    <w:p w14:paraId="52D82FB3" w14:textId="79B1D0A1" w:rsidR="006631B6" w:rsidRPr="00753298" w:rsidRDefault="00753298" w:rsidP="00753298">
      <w:pPr>
        <w:ind w:left="720"/>
        <w:rPr>
          <w:rFonts w:cs="Arial"/>
          <w:i/>
        </w:rPr>
      </w:pPr>
      <w:r>
        <w:rPr>
          <w:rFonts w:cs="Arial"/>
          <w:i/>
        </w:rPr>
        <w:t>Motion by Joy</w:t>
      </w:r>
      <w:r w:rsidRPr="00753298">
        <w:rPr>
          <w:rFonts w:cs="Arial"/>
          <w:i/>
        </w:rPr>
        <w:t xml:space="preserve"> to approve Mahoney, </w:t>
      </w:r>
      <w:proofErr w:type="spellStart"/>
      <w:r w:rsidRPr="00753298">
        <w:rPr>
          <w:rFonts w:cs="Arial"/>
          <w:i/>
        </w:rPr>
        <w:t>Ulbrich</w:t>
      </w:r>
      <w:proofErr w:type="spellEnd"/>
      <w:r w:rsidRPr="00753298">
        <w:rPr>
          <w:rFonts w:cs="Arial"/>
          <w:i/>
        </w:rPr>
        <w:t>, Christiansen and Russ as the audit firm for three years of reviews, FY 2019-2021, at a cost of $9500 for Year 1, $10,000 for Year 2 and $10,500 for Year 3. Up to $2000 for procedures related to construction are approved as a not to exceed cost.</w:t>
      </w:r>
      <w:r>
        <w:rPr>
          <w:rFonts w:cs="Arial"/>
          <w:i/>
        </w:rPr>
        <w:t xml:space="preserve"> Second by Chad. Motion passed.</w:t>
      </w:r>
    </w:p>
    <w:p w14:paraId="48FEB3FA" w14:textId="77777777" w:rsidR="005F4805" w:rsidRPr="00B863A7" w:rsidRDefault="005F4805" w:rsidP="00B45202">
      <w:pPr>
        <w:rPr>
          <w:rFonts w:cs="Arial"/>
        </w:rPr>
      </w:pPr>
    </w:p>
    <w:p w14:paraId="67BBFFEE" w14:textId="7676C2D2" w:rsidR="002E2231" w:rsidRDefault="00177DBB" w:rsidP="001E1A38">
      <w:pPr>
        <w:pStyle w:val="ListParagraph"/>
        <w:numPr>
          <w:ilvl w:val="0"/>
          <w:numId w:val="2"/>
        </w:numPr>
        <w:rPr>
          <w:b/>
          <w:bCs/>
        </w:rPr>
      </w:pPr>
      <w:r w:rsidRPr="00CA3C82">
        <w:rPr>
          <w:b/>
          <w:bCs/>
        </w:rPr>
        <w:t>Construction Update</w:t>
      </w:r>
    </w:p>
    <w:p w14:paraId="7E904B8F" w14:textId="22C807C2" w:rsidR="00C44FEA" w:rsidRPr="00C44FEA" w:rsidRDefault="00C44FEA" w:rsidP="00C44FEA">
      <w:pPr>
        <w:ind w:left="720"/>
        <w:rPr>
          <w:rFonts w:cs="Arial"/>
          <w:b/>
        </w:rPr>
      </w:pPr>
      <w:r w:rsidRPr="00C44FEA">
        <w:rPr>
          <w:rFonts w:cs="Arial"/>
        </w:rPr>
        <w:t xml:space="preserve">We received a quote of about $73,000 for all the furnishings on both floors. It includes furniture groupings around the fireplaces on both floors, the lounge area at the north end of the Community Room and in the Family Ministry wing. We can select our top priorities from the recommendations, likely spending close to $50-$60,000, and use both restricted funds and capital campaign funds for the final purchase. The team that made the selections was tasked with finding functional, flexible furnishings in commercial grade for longest wear. We need it both kid friendly and senior friendly. </w:t>
      </w:r>
    </w:p>
    <w:p w14:paraId="00AF969A" w14:textId="77777777" w:rsidR="00C44FEA" w:rsidRDefault="00C44FEA" w:rsidP="00C44FEA">
      <w:pPr>
        <w:pStyle w:val="ListParagraph"/>
        <w:rPr>
          <w:rFonts w:cs="Arial"/>
        </w:rPr>
      </w:pPr>
    </w:p>
    <w:p w14:paraId="64B45134" w14:textId="7B950274" w:rsidR="00C44FEA" w:rsidRPr="00C44FEA" w:rsidRDefault="00C44FEA" w:rsidP="00C44FEA">
      <w:pPr>
        <w:ind w:left="720"/>
        <w:rPr>
          <w:rFonts w:cs="Arial"/>
          <w:b/>
        </w:rPr>
      </w:pPr>
      <w:r w:rsidRPr="00C44FEA">
        <w:rPr>
          <w:rFonts w:cs="Arial"/>
        </w:rPr>
        <w:t xml:space="preserve">We received an updated estimate on Phase 2 construction, with changes on costs of HVAC and electrical work. These are still not construction bids, but design development estimates. But the HVAC and electrical numbers now are based on a walk-thru of our facilities and current DD drawings. Our cost estimates have risen from the earlier numbers. All communications will </w:t>
      </w:r>
      <w:r w:rsidR="00F033C6">
        <w:rPr>
          <w:rFonts w:cs="Arial"/>
        </w:rPr>
        <w:t>include</w:t>
      </w:r>
      <w:r w:rsidRPr="00C44FEA">
        <w:rPr>
          <w:rFonts w:cs="Arial"/>
        </w:rPr>
        <w:t xml:space="preserve"> building costs </w:t>
      </w:r>
      <w:r w:rsidR="00F033C6" w:rsidRPr="00C44FEA">
        <w:rPr>
          <w:rFonts w:cs="Arial"/>
        </w:rPr>
        <w:t>estimates and</w:t>
      </w:r>
      <w:r w:rsidRPr="00C44FEA">
        <w:rPr>
          <w:rFonts w:cs="Arial"/>
        </w:rPr>
        <w:t xml:space="preserve"> will state that the Board will make the final decision on scope of Phase 2 work based on available resources.</w:t>
      </w:r>
    </w:p>
    <w:p w14:paraId="5D9DD839" w14:textId="77777777" w:rsidR="00E03067" w:rsidRPr="00F015FD" w:rsidRDefault="00E03067" w:rsidP="00F015FD">
      <w:pPr>
        <w:rPr>
          <w:rFonts w:cstheme="minorHAnsi"/>
          <w:b/>
          <w:bCs/>
        </w:rPr>
      </w:pPr>
    </w:p>
    <w:p w14:paraId="6A11E8F9" w14:textId="69A7F160" w:rsidR="006F05C9" w:rsidRPr="00F015FD" w:rsidRDefault="006F05C9" w:rsidP="00F015FD">
      <w:pPr>
        <w:ind w:left="720"/>
        <w:rPr>
          <w:rFonts w:cstheme="minorHAnsi"/>
        </w:rPr>
      </w:pPr>
      <w:r w:rsidRPr="00F015FD">
        <w:rPr>
          <w:rFonts w:cstheme="minorHAnsi"/>
          <w:i/>
        </w:rPr>
        <w:t xml:space="preserve">Motion by </w:t>
      </w:r>
      <w:r w:rsidR="00FC067E">
        <w:rPr>
          <w:rFonts w:cstheme="minorHAnsi"/>
          <w:i/>
        </w:rPr>
        <w:t>Diane</w:t>
      </w:r>
      <w:r w:rsidR="00747C99" w:rsidRPr="00F015FD">
        <w:rPr>
          <w:rFonts w:cstheme="minorHAnsi"/>
          <w:i/>
        </w:rPr>
        <w:t xml:space="preserve"> </w:t>
      </w:r>
      <w:r w:rsidRPr="00F015FD">
        <w:rPr>
          <w:rFonts w:cstheme="minorHAnsi"/>
          <w:i/>
        </w:rPr>
        <w:t xml:space="preserve">to receive and file the written reports </w:t>
      </w:r>
      <w:r w:rsidR="00747C99" w:rsidRPr="00F015FD">
        <w:rPr>
          <w:rFonts w:cstheme="minorHAnsi"/>
          <w:i/>
        </w:rPr>
        <w:t xml:space="preserve">for </w:t>
      </w:r>
      <w:r w:rsidR="00FC067E">
        <w:rPr>
          <w:rFonts w:cstheme="minorHAnsi"/>
          <w:i/>
        </w:rPr>
        <w:t>February</w:t>
      </w:r>
      <w:r w:rsidR="00C51A99">
        <w:rPr>
          <w:rFonts w:cstheme="minorHAnsi"/>
          <w:i/>
        </w:rPr>
        <w:t xml:space="preserve"> </w:t>
      </w:r>
      <w:r w:rsidR="00C51A99" w:rsidRPr="00F015FD">
        <w:rPr>
          <w:rFonts w:cstheme="minorHAnsi"/>
          <w:i/>
        </w:rPr>
        <w:t>submitted</w:t>
      </w:r>
      <w:r w:rsidRPr="00F015FD">
        <w:rPr>
          <w:rFonts w:cstheme="minorHAnsi"/>
          <w:i/>
        </w:rPr>
        <w:t xml:space="preserve"> by Jane Victorey, Finance Director and Jeff Marian, Lead Pastor; second by </w:t>
      </w:r>
      <w:r w:rsidR="00FC067E">
        <w:rPr>
          <w:rFonts w:cstheme="minorHAnsi"/>
          <w:i/>
        </w:rPr>
        <w:t>Barb</w:t>
      </w:r>
      <w:r w:rsidR="00C51A99">
        <w:rPr>
          <w:rFonts w:cstheme="minorHAnsi"/>
          <w:i/>
        </w:rPr>
        <w:t>.</w:t>
      </w:r>
      <w:r w:rsidRPr="00F015FD">
        <w:rPr>
          <w:rFonts w:cstheme="minorHAnsi"/>
          <w:i/>
        </w:rPr>
        <w:t xml:space="preserve"> Motion passed.</w:t>
      </w:r>
    </w:p>
    <w:p w14:paraId="3B2E5CB6" w14:textId="77777777" w:rsidR="00BC6814" w:rsidRDefault="00BC6814" w:rsidP="00A023AF">
      <w:pPr>
        <w:rPr>
          <w:b/>
        </w:rPr>
      </w:pPr>
    </w:p>
    <w:p w14:paraId="026F19CF" w14:textId="77777777" w:rsidR="007E5541" w:rsidRDefault="007E5541" w:rsidP="00A023AF">
      <w:pPr>
        <w:rPr>
          <w:b/>
        </w:rPr>
      </w:pPr>
    </w:p>
    <w:p w14:paraId="08600E37" w14:textId="1336DFA4" w:rsidR="00A023AF" w:rsidRDefault="00A023AF" w:rsidP="00A023AF">
      <w:r>
        <w:rPr>
          <w:b/>
        </w:rPr>
        <w:lastRenderedPageBreak/>
        <w:t>Adjournment</w:t>
      </w:r>
      <w:r w:rsidR="001B4D56">
        <w:rPr>
          <w:b/>
        </w:rPr>
        <w:t xml:space="preserve"> </w:t>
      </w:r>
    </w:p>
    <w:p w14:paraId="5E425957" w14:textId="7B3DCC07" w:rsidR="00FF2C69" w:rsidRDefault="00260D06" w:rsidP="007E5541">
      <w:pPr>
        <w:ind w:firstLine="720"/>
      </w:pPr>
      <w:r>
        <w:t>Mike</w:t>
      </w:r>
      <w:r w:rsidR="00235B20">
        <w:t xml:space="preserve"> </w:t>
      </w:r>
      <w:r w:rsidR="00A023AF">
        <w:t xml:space="preserve">adjourned </w:t>
      </w:r>
      <w:r w:rsidR="00762EFD">
        <w:t>the meeting</w:t>
      </w:r>
      <w:r w:rsidR="00540A37">
        <w:t xml:space="preserve"> at </w:t>
      </w:r>
      <w:r w:rsidR="00FC067E">
        <w:t>7:50</w:t>
      </w:r>
      <w:r w:rsidR="008D4877">
        <w:t xml:space="preserve"> </w:t>
      </w:r>
      <w:r w:rsidR="003B5611">
        <w:t>pm</w:t>
      </w:r>
      <w:r w:rsidR="00762EFD">
        <w:t xml:space="preserve"> and</w:t>
      </w:r>
      <w:r w:rsidR="008D4877">
        <w:t xml:space="preserve"> </w:t>
      </w:r>
      <w:r w:rsidR="00FC067E">
        <w:t xml:space="preserve">Chad </w:t>
      </w:r>
      <w:r>
        <w:t>closed the meeting in prayer.</w:t>
      </w:r>
      <w:r w:rsidR="00C118BF">
        <w:t xml:space="preserve"> </w:t>
      </w:r>
    </w:p>
    <w:p w14:paraId="315D2F91" w14:textId="77777777" w:rsidR="00FF2C69" w:rsidRDefault="00FF2C69" w:rsidP="00A023AF"/>
    <w:p w14:paraId="06B03F75" w14:textId="326A4170" w:rsidR="00A023AF" w:rsidRDefault="00A023AF" w:rsidP="00A023AF">
      <w:r>
        <w:t>Respectfully submitted,</w:t>
      </w:r>
    </w:p>
    <w:p w14:paraId="327F1517" w14:textId="77777777" w:rsidR="00CD2A5D" w:rsidRDefault="00CD2A5D" w:rsidP="00A023AF"/>
    <w:p w14:paraId="5058E5ED" w14:textId="77777777" w:rsidR="00A023AF" w:rsidRDefault="002E7964" w:rsidP="00A023AF">
      <w:r>
        <w:t>______________________________________</w:t>
      </w:r>
      <w:r w:rsidR="00D924FA">
        <w:tab/>
      </w:r>
      <w:r w:rsidR="00D924FA">
        <w:tab/>
      </w:r>
      <w:r w:rsidR="00D924FA">
        <w:tab/>
      </w:r>
      <w:r w:rsidR="00D924FA">
        <w:tab/>
        <w:t>_________________________________</w:t>
      </w:r>
    </w:p>
    <w:p w14:paraId="7D799561" w14:textId="53718690" w:rsidR="002E7964" w:rsidRDefault="00FF2C69" w:rsidP="00A023AF">
      <w:r>
        <w:t>Julie Klein</w:t>
      </w:r>
      <w:r w:rsidR="00D924FA">
        <w:tab/>
      </w:r>
      <w:r w:rsidR="00D924FA">
        <w:tab/>
      </w:r>
      <w:r w:rsidR="00D924FA">
        <w:tab/>
      </w:r>
      <w:r w:rsidR="00D924FA">
        <w:tab/>
      </w:r>
      <w:r w:rsidR="00D924FA">
        <w:tab/>
      </w:r>
      <w:r w:rsidR="00D924FA">
        <w:tab/>
      </w:r>
      <w:r w:rsidR="00D924FA">
        <w:tab/>
      </w:r>
      <w:r w:rsidR="00D924FA">
        <w:tab/>
      </w:r>
      <w:r w:rsidR="00BF629D">
        <w:t>Erin Persons</w:t>
      </w:r>
    </w:p>
    <w:p w14:paraId="3C6493BD" w14:textId="61775A6C" w:rsidR="002E7964" w:rsidRPr="00A023AF" w:rsidRDefault="00FF2C69" w:rsidP="00A023AF">
      <w:r>
        <w:t>Recording Secretary</w:t>
      </w:r>
      <w:r w:rsidR="00E84E09">
        <w:tab/>
      </w:r>
      <w:r w:rsidR="00E84E09">
        <w:tab/>
      </w:r>
      <w:r w:rsidR="00E85A99">
        <w:tab/>
      </w:r>
      <w:r w:rsidR="00E85A99">
        <w:tab/>
      </w:r>
      <w:r w:rsidR="00E85A99">
        <w:tab/>
      </w:r>
      <w:r w:rsidR="00D924FA">
        <w:tab/>
      </w:r>
      <w:r w:rsidR="00D924FA">
        <w:tab/>
      </w:r>
      <w:proofErr w:type="spellStart"/>
      <w:r w:rsidR="00D924FA">
        <w:t>Secretary</w:t>
      </w:r>
      <w:proofErr w:type="spellEnd"/>
    </w:p>
    <w:sectPr w:rsidR="002E7964" w:rsidRPr="00A023AF" w:rsidSect="007E554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763F"/>
    <w:multiLevelType w:val="hybridMultilevel"/>
    <w:tmpl w:val="1DB656A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1" w15:restartNumberingAfterBreak="0">
    <w:nsid w:val="172E78AE"/>
    <w:multiLevelType w:val="hybridMultilevel"/>
    <w:tmpl w:val="E52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E1679D"/>
    <w:multiLevelType w:val="hybridMultilevel"/>
    <w:tmpl w:val="8FB0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1071F1"/>
    <w:multiLevelType w:val="hybridMultilevel"/>
    <w:tmpl w:val="2B247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33E8F"/>
    <w:multiLevelType w:val="hybridMultilevel"/>
    <w:tmpl w:val="772A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16480"/>
    <w:multiLevelType w:val="hybridMultilevel"/>
    <w:tmpl w:val="FD1CA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3"/>
  </w:num>
  <w:num w:numId="5">
    <w:abstractNumId w:val="2"/>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F1A"/>
    <w:rsid w:val="00001860"/>
    <w:rsid w:val="0000391A"/>
    <w:rsid w:val="000109DC"/>
    <w:rsid w:val="00013605"/>
    <w:rsid w:val="000159F7"/>
    <w:rsid w:val="00015D4B"/>
    <w:rsid w:val="00020954"/>
    <w:rsid w:val="0002207A"/>
    <w:rsid w:val="00027818"/>
    <w:rsid w:val="000325BF"/>
    <w:rsid w:val="00032CF4"/>
    <w:rsid w:val="00034700"/>
    <w:rsid w:val="00035158"/>
    <w:rsid w:val="00037302"/>
    <w:rsid w:val="000408B9"/>
    <w:rsid w:val="00041B6B"/>
    <w:rsid w:val="00043A3F"/>
    <w:rsid w:val="000440C8"/>
    <w:rsid w:val="000447C6"/>
    <w:rsid w:val="00044B12"/>
    <w:rsid w:val="000454A8"/>
    <w:rsid w:val="000466B4"/>
    <w:rsid w:val="00051A66"/>
    <w:rsid w:val="00066F14"/>
    <w:rsid w:val="00071209"/>
    <w:rsid w:val="00072A29"/>
    <w:rsid w:val="00080168"/>
    <w:rsid w:val="000824A4"/>
    <w:rsid w:val="00083DB5"/>
    <w:rsid w:val="00087228"/>
    <w:rsid w:val="000906FA"/>
    <w:rsid w:val="0009337C"/>
    <w:rsid w:val="00095832"/>
    <w:rsid w:val="000A383B"/>
    <w:rsid w:val="000B1C04"/>
    <w:rsid w:val="000B7F00"/>
    <w:rsid w:val="000C2B9F"/>
    <w:rsid w:val="000C5CE2"/>
    <w:rsid w:val="000C7259"/>
    <w:rsid w:val="000C7825"/>
    <w:rsid w:val="000D0734"/>
    <w:rsid w:val="000D7524"/>
    <w:rsid w:val="000D7888"/>
    <w:rsid w:val="000E3DB3"/>
    <w:rsid w:val="000E468D"/>
    <w:rsid w:val="000E66EC"/>
    <w:rsid w:val="000F3766"/>
    <w:rsid w:val="000F3CFB"/>
    <w:rsid w:val="000F4DEA"/>
    <w:rsid w:val="00100DEF"/>
    <w:rsid w:val="00102DA9"/>
    <w:rsid w:val="00104F12"/>
    <w:rsid w:val="00104F20"/>
    <w:rsid w:val="00105577"/>
    <w:rsid w:val="0010744F"/>
    <w:rsid w:val="001109C4"/>
    <w:rsid w:val="00112F99"/>
    <w:rsid w:val="00116696"/>
    <w:rsid w:val="00127216"/>
    <w:rsid w:val="001273CF"/>
    <w:rsid w:val="001344E9"/>
    <w:rsid w:val="00137B02"/>
    <w:rsid w:val="001408D1"/>
    <w:rsid w:val="001415BD"/>
    <w:rsid w:val="00142399"/>
    <w:rsid w:val="00144248"/>
    <w:rsid w:val="00144A85"/>
    <w:rsid w:val="00146848"/>
    <w:rsid w:val="0015186A"/>
    <w:rsid w:val="00153341"/>
    <w:rsid w:val="001538C0"/>
    <w:rsid w:val="00165795"/>
    <w:rsid w:val="00165F77"/>
    <w:rsid w:val="001749DE"/>
    <w:rsid w:val="00177DBB"/>
    <w:rsid w:val="00181DB7"/>
    <w:rsid w:val="00183559"/>
    <w:rsid w:val="0018670D"/>
    <w:rsid w:val="0019180B"/>
    <w:rsid w:val="00191C3D"/>
    <w:rsid w:val="001922A8"/>
    <w:rsid w:val="0019273A"/>
    <w:rsid w:val="00194B14"/>
    <w:rsid w:val="00197CC9"/>
    <w:rsid w:val="001A3845"/>
    <w:rsid w:val="001B2F91"/>
    <w:rsid w:val="001B40C7"/>
    <w:rsid w:val="001B4D56"/>
    <w:rsid w:val="001B6352"/>
    <w:rsid w:val="001C0CEA"/>
    <w:rsid w:val="001C158E"/>
    <w:rsid w:val="001C369B"/>
    <w:rsid w:val="001C41E6"/>
    <w:rsid w:val="001C4E9D"/>
    <w:rsid w:val="001C60E7"/>
    <w:rsid w:val="001C60F4"/>
    <w:rsid w:val="001D27CF"/>
    <w:rsid w:val="001E15D9"/>
    <w:rsid w:val="001E1A38"/>
    <w:rsid w:val="001E1C34"/>
    <w:rsid w:val="001E5231"/>
    <w:rsid w:val="001E5CF6"/>
    <w:rsid w:val="001E6D61"/>
    <w:rsid w:val="001F00E6"/>
    <w:rsid w:val="001F1DA8"/>
    <w:rsid w:val="001F24DE"/>
    <w:rsid w:val="001F48EF"/>
    <w:rsid w:val="001F5905"/>
    <w:rsid w:val="001F654F"/>
    <w:rsid w:val="001F689F"/>
    <w:rsid w:val="00205126"/>
    <w:rsid w:val="00210DB3"/>
    <w:rsid w:val="00215ADC"/>
    <w:rsid w:val="00215B2E"/>
    <w:rsid w:val="002171D0"/>
    <w:rsid w:val="002215A9"/>
    <w:rsid w:val="00222D17"/>
    <w:rsid w:val="00225590"/>
    <w:rsid w:val="002274E9"/>
    <w:rsid w:val="00230A4F"/>
    <w:rsid w:val="00231DA5"/>
    <w:rsid w:val="002325D9"/>
    <w:rsid w:val="0023279E"/>
    <w:rsid w:val="002352E5"/>
    <w:rsid w:val="00235B20"/>
    <w:rsid w:val="002362ED"/>
    <w:rsid w:val="00236501"/>
    <w:rsid w:val="00245B7C"/>
    <w:rsid w:val="00254B5B"/>
    <w:rsid w:val="00260D06"/>
    <w:rsid w:val="0026462B"/>
    <w:rsid w:val="00265867"/>
    <w:rsid w:val="00266525"/>
    <w:rsid w:val="0027692E"/>
    <w:rsid w:val="002774B2"/>
    <w:rsid w:val="00280C5E"/>
    <w:rsid w:val="002858E9"/>
    <w:rsid w:val="00285DC9"/>
    <w:rsid w:val="00293EC5"/>
    <w:rsid w:val="00294383"/>
    <w:rsid w:val="0029688A"/>
    <w:rsid w:val="002A4A99"/>
    <w:rsid w:val="002A5560"/>
    <w:rsid w:val="002B075E"/>
    <w:rsid w:val="002B13EC"/>
    <w:rsid w:val="002B14A6"/>
    <w:rsid w:val="002B7CD3"/>
    <w:rsid w:val="002C4D36"/>
    <w:rsid w:val="002D492C"/>
    <w:rsid w:val="002E0C3D"/>
    <w:rsid w:val="002E2231"/>
    <w:rsid w:val="002E28FD"/>
    <w:rsid w:val="002E3710"/>
    <w:rsid w:val="002E794F"/>
    <w:rsid w:val="002E7964"/>
    <w:rsid w:val="002F131A"/>
    <w:rsid w:val="002F5EA2"/>
    <w:rsid w:val="002F76DD"/>
    <w:rsid w:val="0030285F"/>
    <w:rsid w:val="0030322A"/>
    <w:rsid w:val="00304403"/>
    <w:rsid w:val="003047E7"/>
    <w:rsid w:val="00310C21"/>
    <w:rsid w:val="00311B7C"/>
    <w:rsid w:val="00320F5B"/>
    <w:rsid w:val="00323F56"/>
    <w:rsid w:val="00330343"/>
    <w:rsid w:val="003312AE"/>
    <w:rsid w:val="0033285A"/>
    <w:rsid w:val="00333301"/>
    <w:rsid w:val="003415EA"/>
    <w:rsid w:val="003421C2"/>
    <w:rsid w:val="0034289E"/>
    <w:rsid w:val="00343ECC"/>
    <w:rsid w:val="00344958"/>
    <w:rsid w:val="00344ACA"/>
    <w:rsid w:val="00350FEC"/>
    <w:rsid w:val="003513E6"/>
    <w:rsid w:val="0035230E"/>
    <w:rsid w:val="00352718"/>
    <w:rsid w:val="00356072"/>
    <w:rsid w:val="00356687"/>
    <w:rsid w:val="00364684"/>
    <w:rsid w:val="00365BB0"/>
    <w:rsid w:val="003660CA"/>
    <w:rsid w:val="00367222"/>
    <w:rsid w:val="003722F6"/>
    <w:rsid w:val="00374CFD"/>
    <w:rsid w:val="00375567"/>
    <w:rsid w:val="00375CED"/>
    <w:rsid w:val="00381A8B"/>
    <w:rsid w:val="00385DD4"/>
    <w:rsid w:val="00385F2B"/>
    <w:rsid w:val="00386BCE"/>
    <w:rsid w:val="00387585"/>
    <w:rsid w:val="00391879"/>
    <w:rsid w:val="00393F02"/>
    <w:rsid w:val="003A0B80"/>
    <w:rsid w:val="003B1249"/>
    <w:rsid w:val="003B5611"/>
    <w:rsid w:val="003B7C15"/>
    <w:rsid w:val="003C05CB"/>
    <w:rsid w:val="003C2F6E"/>
    <w:rsid w:val="003C492F"/>
    <w:rsid w:val="003D0C69"/>
    <w:rsid w:val="003D2F35"/>
    <w:rsid w:val="003E3B7D"/>
    <w:rsid w:val="003F2C52"/>
    <w:rsid w:val="003F5AEC"/>
    <w:rsid w:val="00400BA1"/>
    <w:rsid w:val="00404759"/>
    <w:rsid w:val="004102F8"/>
    <w:rsid w:val="004127F8"/>
    <w:rsid w:val="004159F9"/>
    <w:rsid w:val="00415AE2"/>
    <w:rsid w:val="00417CBF"/>
    <w:rsid w:val="004200EA"/>
    <w:rsid w:val="00420B20"/>
    <w:rsid w:val="00421E23"/>
    <w:rsid w:val="0042496E"/>
    <w:rsid w:val="00431876"/>
    <w:rsid w:val="00431D36"/>
    <w:rsid w:val="00434CF0"/>
    <w:rsid w:val="00434FF2"/>
    <w:rsid w:val="00440865"/>
    <w:rsid w:val="004446D1"/>
    <w:rsid w:val="00453896"/>
    <w:rsid w:val="00454302"/>
    <w:rsid w:val="00456165"/>
    <w:rsid w:val="00463A79"/>
    <w:rsid w:val="004719C7"/>
    <w:rsid w:val="00480065"/>
    <w:rsid w:val="00485623"/>
    <w:rsid w:val="004858C0"/>
    <w:rsid w:val="0049079F"/>
    <w:rsid w:val="0049340C"/>
    <w:rsid w:val="00495DDE"/>
    <w:rsid w:val="00497237"/>
    <w:rsid w:val="004A1B31"/>
    <w:rsid w:val="004A67C3"/>
    <w:rsid w:val="004A6CDB"/>
    <w:rsid w:val="004A7281"/>
    <w:rsid w:val="004B1696"/>
    <w:rsid w:val="004B2C4C"/>
    <w:rsid w:val="004B572C"/>
    <w:rsid w:val="004B57BB"/>
    <w:rsid w:val="004C07A8"/>
    <w:rsid w:val="004C1939"/>
    <w:rsid w:val="004C25E2"/>
    <w:rsid w:val="004C2EBF"/>
    <w:rsid w:val="004C58BC"/>
    <w:rsid w:val="004C6C93"/>
    <w:rsid w:val="004D0EE4"/>
    <w:rsid w:val="004D3256"/>
    <w:rsid w:val="004D4E96"/>
    <w:rsid w:val="004D5513"/>
    <w:rsid w:val="004D7EBB"/>
    <w:rsid w:val="004E2CDF"/>
    <w:rsid w:val="004E4232"/>
    <w:rsid w:val="004E602D"/>
    <w:rsid w:val="004F0364"/>
    <w:rsid w:val="004F3818"/>
    <w:rsid w:val="004F791A"/>
    <w:rsid w:val="0050167A"/>
    <w:rsid w:val="00504F4F"/>
    <w:rsid w:val="00505854"/>
    <w:rsid w:val="005123DD"/>
    <w:rsid w:val="005125E8"/>
    <w:rsid w:val="00525C03"/>
    <w:rsid w:val="00527313"/>
    <w:rsid w:val="00527480"/>
    <w:rsid w:val="005329A5"/>
    <w:rsid w:val="00533400"/>
    <w:rsid w:val="00533BE5"/>
    <w:rsid w:val="005405A8"/>
    <w:rsid w:val="00540A37"/>
    <w:rsid w:val="00541814"/>
    <w:rsid w:val="00543E02"/>
    <w:rsid w:val="00545F8B"/>
    <w:rsid w:val="00546BDC"/>
    <w:rsid w:val="005527F1"/>
    <w:rsid w:val="00554746"/>
    <w:rsid w:val="00554D52"/>
    <w:rsid w:val="00556BF5"/>
    <w:rsid w:val="00557B87"/>
    <w:rsid w:val="005727BF"/>
    <w:rsid w:val="00572B6D"/>
    <w:rsid w:val="005730DB"/>
    <w:rsid w:val="00577461"/>
    <w:rsid w:val="00580360"/>
    <w:rsid w:val="005807EA"/>
    <w:rsid w:val="00583252"/>
    <w:rsid w:val="005852E0"/>
    <w:rsid w:val="005943A4"/>
    <w:rsid w:val="00594F0E"/>
    <w:rsid w:val="005973BF"/>
    <w:rsid w:val="005B6711"/>
    <w:rsid w:val="005C1646"/>
    <w:rsid w:val="005C5B9C"/>
    <w:rsid w:val="005C5DA1"/>
    <w:rsid w:val="005C6000"/>
    <w:rsid w:val="005C6C82"/>
    <w:rsid w:val="005C6FD0"/>
    <w:rsid w:val="005C71E7"/>
    <w:rsid w:val="005D4018"/>
    <w:rsid w:val="005D4B4F"/>
    <w:rsid w:val="005D7623"/>
    <w:rsid w:val="005E2069"/>
    <w:rsid w:val="005E6215"/>
    <w:rsid w:val="005E7B8A"/>
    <w:rsid w:val="005F1E14"/>
    <w:rsid w:val="005F31DE"/>
    <w:rsid w:val="005F396D"/>
    <w:rsid w:val="005F4805"/>
    <w:rsid w:val="005F4EA2"/>
    <w:rsid w:val="005F5A7B"/>
    <w:rsid w:val="00603BE1"/>
    <w:rsid w:val="00606BDC"/>
    <w:rsid w:val="006079E1"/>
    <w:rsid w:val="0061003D"/>
    <w:rsid w:val="00615FB8"/>
    <w:rsid w:val="0061641A"/>
    <w:rsid w:val="00621A56"/>
    <w:rsid w:val="00627E05"/>
    <w:rsid w:val="00632D80"/>
    <w:rsid w:val="0063446F"/>
    <w:rsid w:val="00636DAB"/>
    <w:rsid w:val="00647C8C"/>
    <w:rsid w:val="00651304"/>
    <w:rsid w:val="00652A6E"/>
    <w:rsid w:val="006569EF"/>
    <w:rsid w:val="006610AC"/>
    <w:rsid w:val="0066132A"/>
    <w:rsid w:val="00661EEA"/>
    <w:rsid w:val="006631B6"/>
    <w:rsid w:val="0066328A"/>
    <w:rsid w:val="00665E81"/>
    <w:rsid w:val="006705B0"/>
    <w:rsid w:val="00672E4F"/>
    <w:rsid w:val="00675DC7"/>
    <w:rsid w:val="0068368B"/>
    <w:rsid w:val="006911C5"/>
    <w:rsid w:val="00692337"/>
    <w:rsid w:val="00696141"/>
    <w:rsid w:val="006A12D1"/>
    <w:rsid w:val="006A377E"/>
    <w:rsid w:val="006A4281"/>
    <w:rsid w:val="006A5E53"/>
    <w:rsid w:val="006A73AE"/>
    <w:rsid w:val="006A74B7"/>
    <w:rsid w:val="006B0861"/>
    <w:rsid w:val="006B7209"/>
    <w:rsid w:val="006B7F7E"/>
    <w:rsid w:val="006C15BC"/>
    <w:rsid w:val="006C28B7"/>
    <w:rsid w:val="006C3324"/>
    <w:rsid w:val="006C55CB"/>
    <w:rsid w:val="006C5787"/>
    <w:rsid w:val="006D34AA"/>
    <w:rsid w:val="006D52C7"/>
    <w:rsid w:val="006D7CCC"/>
    <w:rsid w:val="006E200B"/>
    <w:rsid w:val="006E2CD7"/>
    <w:rsid w:val="006E3898"/>
    <w:rsid w:val="006E6059"/>
    <w:rsid w:val="006E77E4"/>
    <w:rsid w:val="006F05C9"/>
    <w:rsid w:val="006F061F"/>
    <w:rsid w:val="006F29FD"/>
    <w:rsid w:val="006F39A7"/>
    <w:rsid w:val="006F5A67"/>
    <w:rsid w:val="006F7330"/>
    <w:rsid w:val="00700019"/>
    <w:rsid w:val="00703BE9"/>
    <w:rsid w:val="0071039C"/>
    <w:rsid w:val="007109B4"/>
    <w:rsid w:val="00713550"/>
    <w:rsid w:val="007149FD"/>
    <w:rsid w:val="00720062"/>
    <w:rsid w:val="00722AA1"/>
    <w:rsid w:val="00724E86"/>
    <w:rsid w:val="00725CFD"/>
    <w:rsid w:val="00730522"/>
    <w:rsid w:val="00731B0A"/>
    <w:rsid w:val="00733D03"/>
    <w:rsid w:val="007371A2"/>
    <w:rsid w:val="00737295"/>
    <w:rsid w:val="00740244"/>
    <w:rsid w:val="0074112C"/>
    <w:rsid w:val="007454DC"/>
    <w:rsid w:val="00747C99"/>
    <w:rsid w:val="00753298"/>
    <w:rsid w:val="00762D43"/>
    <w:rsid w:val="00762EFD"/>
    <w:rsid w:val="00765B27"/>
    <w:rsid w:val="00766F05"/>
    <w:rsid w:val="00771064"/>
    <w:rsid w:val="0077299C"/>
    <w:rsid w:val="007729EE"/>
    <w:rsid w:val="007735A8"/>
    <w:rsid w:val="00774D5C"/>
    <w:rsid w:val="00774F1B"/>
    <w:rsid w:val="00775E61"/>
    <w:rsid w:val="007760C3"/>
    <w:rsid w:val="0077788D"/>
    <w:rsid w:val="0078703C"/>
    <w:rsid w:val="007910C4"/>
    <w:rsid w:val="0079550B"/>
    <w:rsid w:val="007A3D1F"/>
    <w:rsid w:val="007A66D3"/>
    <w:rsid w:val="007A6C83"/>
    <w:rsid w:val="007B5976"/>
    <w:rsid w:val="007C2F96"/>
    <w:rsid w:val="007C494D"/>
    <w:rsid w:val="007C553B"/>
    <w:rsid w:val="007C64E5"/>
    <w:rsid w:val="007C78C2"/>
    <w:rsid w:val="007D00CC"/>
    <w:rsid w:val="007D3025"/>
    <w:rsid w:val="007D41D8"/>
    <w:rsid w:val="007D5829"/>
    <w:rsid w:val="007D7AC5"/>
    <w:rsid w:val="007E21D5"/>
    <w:rsid w:val="007E5541"/>
    <w:rsid w:val="007F03CE"/>
    <w:rsid w:val="007F1943"/>
    <w:rsid w:val="007F376F"/>
    <w:rsid w:val="007F774D"/>
    <w:rsid w:val="00807969"/>
    <w:rsid w:val="00815503"/>
    <w:rsid w:val="008169B1"/>
    <w:rsid w:val="00820869"/>
    <w:rsid w:val="0082517D"/>
    <w:rsid w:val="00825E72"/>
    <w:rsid w:val="00832803"/>
    <w:rsid w:val="00832C1E"/>
    <w:rsid w:val="008414FC"/>
    <w:rsid w:val="008418CD"/>
    <w:rsid w:val="00842B18"/>
    <w:rsid w:val="00844563"/>
    <w:rsid w:val="00845FA1"/>
    <w:rsid w:val="00846FF7"/>
    <w:rsid w:val="00851E62"/>
    <w:rsid w:val="008538FD"/>
    <w:rsid w:val="008558F4"/>
    <w:rsid w:val="00856980"/>
    <w:rsid w:val="008765B0"/>
    <w:rsid w:val="008815E8"/>
    <w:rsid w:val="008923BF"/>
    <w:rsid w:val="0089459D"/>
    <w:rsid w:val="00894818"/>
    <w:rsid w:val="00895E86"/>
    <w:rsid w:val="00897C31"/>
    <w:rsid w:val="008A11DA"/>
    <w:rsid w:val="008A2924"/>
    <w:rsid w:val="008A5626"/>
    <w:rsid w:val="008A5F1F"/>
    <w:rsid w:val="008A7FEE"/>
    <w:rsid w:val="008B0BAD"/>
    <w:rsid w:val="008B0F09"/>
    <w:rsid w:val="008B198D"/>
    <w:rsid w:val="008B2C36"/>
    <w:rsid w:val="008B60A9"/>
    <w:rsid w:val="008B6C4B"/>
    <w:rsid w:val="008B75B5"/>
    <w:rsid w:val="008C21AC"/>
    <w:rsid w:val="008C6397"/>
    <w:rsid w:val="008C7818"/>
    <w:rsid w:val="008D168E"/>
    <w:rsid w:val="008D1D61"/>
    <w:rsid w:val="008D2186"/>
    <w:rsid w:val="008D4877"/>
    <w:rsid w:val="008D49F5"/>
    <w:rsid w:val="008D5476"/>
    <w:rsid w:val="008E255C"/>
    <w:rsid w:val="008E45CD"/>
    <w:rsid w:val="008E57FC"/>
    <w:rsid w:val="008F07DC"/>
    <w:rsid w:val="008F42A6"/>
    <w:rsid w:val="008F63C3"/>
    <w:rsid w:val="008F7A5D"/>
    <w:rsid w:val="0090039A"/>
    <w:rsid w:val="00902CB3"/>
    <w:rsid w:val="00907267"/>
    <w:rsid w:val="009077D6"/>
    <w:rsid w:val="0091084D"/>
    <w:rsid w:val="009255C1"/>
    <w:rsid w:val="00931780"/>
    <w:rsid w:val="00931AF7"/>
    <w:rsid w:val="009348A8"/>
    <w:rsid w:val="00943C39"/>
    <w:rsid w:val="0094443C"/>
    <w:rsid w:val="00945E94"/>
    <w:rsid w:val="009520C7"/>
    <w:rsid w:val="00955A0A"/>
    <w:rsid w:val="00960276"/>
    <w:rsid w:val="00960FBD"/>
    <w:rsid w:val="00962AF0"/>
    <w:rsid w:val="0096432C"/>
    <w:rsid w:val="009668ED"/>
    <w:rsid w:val="009727DA"/>
    <w:rsid w:val="00975A39"/>
    <w:rsid w:val="00975BF5"/>
    <w:rsid w:val="00975D89"/>
    <w:rsid w:val="009818D7"/>
    <w:rsid w:val="00982823"/>
    <w:rsid w:val="00994F52"/>
    <w:rsid w:val="009A20D8"/>
    <w:rsid w:val="009A2CE2"/>
    <w:rsid w:val="009A414A"/>
    <w:rsid w:val="009A5F12"/>
    <w:rsid w:val="009C38E0"/>
    <w:rsid w:val="009C5422"/>
    <w:rsid w:val="009C7429"/>
    <w:rsid w:val="009D2069"/>
    <w:rsid w:val="009D3281"/>
    <w:rsid w:val="009D4D28"/>
    <w:rsid w:val="009D6DE4"/>
    <w:rsid w:val="009D72E5"/>
    <w:rsid w:val="009E139E"/>
    <w:rsid w:val="009E382F"/>
    <w:rsid w:val="009F1CD3"/>
    <w:rsid w:val="009F2D39"/>
    <w:rsid w:val="009F4082"/>
    <w:rsid w:val="009F4E98"/>
    <w:rsid w:val="00A00534"/>
    <w:rsid w:val="00A023AF"/>
    <w:rsid w:val="00A04F32"/>
    <w:rsid w:val="00A050D4"/>
    <w:rsid w:val="00A058C4"/>
    <w:rsid w:val="00A11B89"/>
    <w:rsid w:val="00A165F1"/>
    <w:rsid w:val="00A16C2B"/>
    <w:rsid w:val="00A228E2"/>
    <w:rsid w:val="00A239D5"/>
    <w:rsid w:val="00A25F28"/>
    <w:rsid w:val="00A27F32"/>
    <w:rsid w:val="00A31980"/>
    <w:rsid w:val="00A35140"/>
    <w:rsid w:val="00A36C0F"/>
    <w:rsid w:val="00A426BF"/>
    <w:rsid w:val="00A42F1A"/>
    <w:rsid w:val="00A46B76"/>
    <w:rsid w:val="00A50471"/>
    <w:rsid w:val="00A55093"/>
    <w:rsid w:val="00A55FD9"/>
    <w:rsid w:val="00A55FF5"/>
    <w:rsid w:val="00A56A1E"/>
    <w:rsid w:val="00A57676"/>
    <w:rsid w:val="00A610E8"/>
    <w:rsid w:val="00A62489"/>
    <w:rsid w:val="00A63140"/>
    <w:rsid w:val="00A65020"/>
    <w:rsid w:val="00A658F0"/>
    <w:rsid w:val="00A777BF"/>
    <w:rsid w:val="00A81390"/>
    <w:rsid w:val="00A82A7C"/>
    <w:rsid w:val="00A84B73"/>
    <w:rsid w:val="00A91FC9"/>
    <w:rsid w:val="00A92045"/>
    <w:rsid w:val="00A94413"/>
    <w:rsid w:val="00A94B21"/>
    <w:rsid w:val="00A95419"/>
    <w:rsid w:val="00A973E3"/>
    <w:rsid w:val="00A9787F"/>
    <w:rsid w:val="00AA3F7D"/>
    <w:rsid w:val="00AA5F5F"/>
    <w:rsid w:val="00AA614B"/>
    <w:rsid w:val="00AB0882"/>
    <w:rsid w:val="00AB27BB"/>
    <w:rsid w:val="00AB4553"/>
    <w:rsid w:val="00AB5502"/>
    <w:rsid w:val="00AB5A7A"/>
    <w:rsid w:val="00AB5F97"/>
    <w:rsid w:val="00AC2EE3"/>
    <w:rsid w:val="00AC3139"/>
    <w:rsid w:val="00AC5C70"/>
    <w:rsid w:val="00AC6DF2"/>
    <w:rsid w:val="00AC71C7"/>
    <w:rsid w:val="00AD2263"/>
    <w:rsid w:val="00AD28F8"/>
    <w:rsid w:val="00AD4D3D"/>
    <w:rsid w:val="00AE4CDB"/>
    <w:rsid w:val="00AE6BB7"/>
    <w:rsid w:val="00AE6D44"/>
    <w:rsid w:val="00AF547D"/>
    <w:rsid w:val="00AF6437"/>
    <w:rsid w:val="00AF6A95"/>
    <w:rsid w:val="00AF6CB2"/>
    <w:rsid w:val="00B01D15"/>
    <w:rsid w:val="00B0423F"/>
    <w:rsid w:val="00B05591"/>
    <w:rsid w:val="00B05FC5"/>
    <w:rsid w:val="00B25575"/>
    <w:rsid w:val="00B2799B"/>
    <w:rsid w:val="00B304B8"/>
    <w:rsid w:val="00B324B9"/>
    <w:rsid w:val="00B32DF7"/>
    <w:rsid w:val="00B353AB"/>
    <w:rsid w:val="00B4288F"/>
    <w:rsid w:val="00B43239"/>
    <w:rsid w:val="00B45202"/>
    <w:rsid w:val="00B5459C"/>
    <w:rsid w:val="00B63D78"/>
    <w:rsid w:val="00B6404D"/>
    <w:rsid w:val="00B65A65"/>
    <w:rsid w:val="00B6653E"/>
    <w:rsid w:val="00B66681"/>
    <w:rsid w:val="00B70D07"/>
    <w:rsid w:val="00B72137"/>
    <w:rsid w:val="00B76DB1"/>
    <w:rsid w:val="00B810FC"/>
    <w:rsid w:val="00B81D8D"/>
    <w:rsid w:val="00B8474C"/>
    <w:rsid w:val="00B92BD5"/>
    <w:rsid w:val="00B95667"/>
    <w:rsid w:val="00B95C4D"/>
    <w:rsid w:val="00B967E6"/>
    <w:rsid w:val="00B975C2"/>
    <w:rsid w:val="00BB13BB"/>
    <w:rsid w:val="00BB2C39"/>
    <w:rsid w:val="00BB590F"/>
    <w:rsid w:val="00BC03A7"/>
    <w:rsid w:val="00BC5E4E"/>
    <w:rsid w:val="00BC6814"/>
    <w:rsid w:val="00BD5A9C"/>
    <w:rsid w:val="00BE0004"/>
    <w:rsid w:val="00BE2136"/>
    <w:rsid w:val="00BE3B4D"/>
    <w:rsid w:val="00BE71EC"/>
    <w:rsid w:val="00BE74F2"/>
    <w:rsid w:val="00BF30ED"/>
    <w:rsid w:val="00BF3F17"/>
    <w:rsid w:val="00BF435F"/>
    <w:rsid w:val="00BF629D"/>
    <w:rsid w:val="00C02D5F"/>
    <w:rsid w:val="00C03A22"/>
    <w:rsid w:val="00C07B78"/>
    <w:rsid w:val="00C118BF"/>
    <w:rsid w:val="00C122B9"/>
    <w:rsid w:val="00C14298"/>
    <w:rsid w:val="00C14AF0"/>
    <w:rsid w:val="00C20369"/>
    <w:rsid w:val="00C213A0"/>
    <w:rsid w:val="00C24FF8"/>
    <w:rsid w:val="00C307CC"/>
    <w:rsid w:val="00C308F6"/>
    <w:rsid w:val="00C321AA"/>
    <w:rsid w:val="00C32C30"/>
    <w:rsid w:val="00C32E5C"/>
    <w:rsid w:val="00C410F3"/>
    <w:rsid w:val="00C419F3"/>
    <w:rsid w:val="00C44FEA"/>
    <w:rsid w:val="00C46E14"/>
    <w:rsid w:val="00C512BE"/>
    <w:rsid w:val="00C51A99"/>
    <w:rsid w:val="00C61EFC"/>
    <w:rsid w:val="00C6259F"/>
    <w:rsid w:val="00C648F8"/>
    <w:rsid w:val="00C66881"/>
    <w:rsid w:val="00C66E3D"/>
    <w:rsid w:val="00C735C5"/>
    <w:rsid w:val="00C77EE6"/>
    <w:rsid w:val="00C77F28"/>
    <w:rsid w:val="00C80B1A"/>
    <w:rsid w:val="00C840A4"/>
    <w:rsid w:val="00C843C5"/>
    <w:rsid w:val="00C86123"/>
    <w:rsid w:val="00C90194"/>
    <w:rsid w:val="00C97AFD"/>
    <w:rsid w:val="00CA091F"/>
    <w:rsid w:val="00CA0BA1"/>
    <w:rsid w:val="00CA30E8"/>
    <w:rsid w:val="00CA3C82"/>
    <w:rsid w:val="00CA4952"/>
    <w:rsid w:val="00CA506A"/>
    <w:rsid w:val="00CB6C6D"/>
    <w:rsid w:val="00CC44BD"/>
    <w:rsid w:val="00CC505B"/>
    <w:rsid w:val="00CC6AFB"/>
    <w:rsid w:val="00CC7E8C"/>
    <w:rsid w:val="00CD0268"/>
    <w:rsid w:val="00CD2A5D"/>
    <w:rsid w:val="00CD5F6A"/>
    <w:rsid w:val="00CD613D"/>
    <w:rsid w:val="00CD7B8A"/>
    <w:rsid w:val="00CE461C"/>
    <w:rsid w:val="00CE50EB"/>
    <w:rsid w:val="00CE67EA"/>
    <w:rsid w:val="00CE72A3"/>
    <w:rsid w:val="00CE7E59"/>
    <w:rsid w:val="00CF1BEE"/>
    <w:rsid w:val="00CF1C0F"/>
    <w:rsid w:val="00CF7753"/>
    <w:rsid w:val="00D17ED4"/>
    <w:rsid w:val="00D24DDC"/>
    <w:rsid w:val="00D25708"/>
    <w:rsid w:val="00D358DD"/>
    <w:rsid w:val="00D408D4"/>
    <w:rsid w:val="00D430B1"/>
    <w:rsid w:val="00D44AB6"/>
    <w:rsid w:val="00D474D6"/>
    <w:rsid w:val="00D56334"/>
    <w:rsid w:val="00D567AC"/>
    <w:rsid w:val="00D56A70"/>
    <w:rsid w:val="00D57192"/>
    <w:rsid w:val="00D5746D"/>
    <w:rsid w:val="00D60533"/>
    <w:rsid w:val="00D62200"/>
    <w:rsid w:val="00D6528B"/>
    <w:rsid w:val="00D70619"/>
    <w:rsid w:val="00D72922"/>
    <w:rsid w:val="00D74E94"/>
    <w:rsid w:val="00D75E85"/>
    <w:rsid w:val="00D86571"/>
    <w:rsid w:val="00D8734F"/>
    <w:rsid w:val="00D87BE7"/>
    <w:rsid w:val="00D9170F"/>
    <w:rsid w:val="00D924FA"/>
    <w:rsid w:val="00D93E4E"/>
    <w:rsid w:val="00D96068"/>
    <w:rsid w:val="00D964BE"/>
    <w:rsid w:val="00D97302"/>
    <w:rsid w:val="00D9730C"/>
    <w:rsid w:val="00DB2CBE"/>
    <w:rsid w:val="00DB323C"/>
    <w:rsid w:val="00DB3EB3"/>
    <w:rsid w:val="00DB61A6"/>
    <w:rsid w:val="00DB6855"/>
    <w:rsid w:val="00DC00AF"/>
    <w:rsid w:val="00DC3A0C"/>
    <w:rsid w:val="00DC40B6"/>
    <w:rsid w:val="00DC5B41"/>
    <w:rsid w:val="00DC65EA"/>
    <w:rsid w:val="00DC7339"/>
    <w:rsid w:val="00DC752A"/>
    <w:rsid w:val="00DC769C"/>
    <w:rsid w:val="00DD29AD"/>
    <w:rsid w:val="00DD59E7"/>
    <w:rsid w:val="00DE6B04"/>
    <w:rsid w:val="00DF2ADD"/>
    <w:rsid w:val="00DF2F40"/>
    <w:rsid w:val="00DF565F"/>
    <w:rsid w:val="00DF571A"/>
    <w:rsid w:val="00DF739F"/>
    <w:rsid w:val="00E00514"/>
    <w:rsid w:val="00E01B7A"/>
    <w:rsid w:val="00E03067"/>
    <w:rsid w:val="00E10E21"/>
    <w:rsid w:val="00E10F9E"/>
    <w:rsid w:val="00E1207C"/>
    <w:rsid w:val="00E120B5"/>
    <w:rsid w:val="00E12F55"/>
    <w:rsid w:val="00E13C4C"/>
    <w:rsid w:val="00E156B9"/>
    <w:rsid w:val="00E15A76"/>
    <w:rsid w:val="00E22359"/>
    <w:rsid w:val="00E24B9F"/>
    <w:rsid w:val="00E26087"/>
    <w:rsid w:val="00E2798E"/>
    <w:rsid w:val="00E345D2"/>
    <w:rsid w:val="00E35CAF"/>
    <w:rsid w:val="00E36F61"/>
    <w:rsid w:val="00E37DBA"/>
    <w:rsid w:val="00E42827"/>
    <w:rsid w:val="00E50A75"/>
    <w:rsid w:val="00E53C71"/>
    <w:rsid w:val="00E53EBB"/>
    <w:rsid w:val="00E54BC3"/>
    <w:rsid w:val="00E559F5"/>
    <w:rsid w:val="00E56C80"/>
    <w:rsid w:val="00E5701E"/>
    <w:rsid w:val="00E62294"/>
    <w:rsid w:val="00E62AB2"/>
    <w:rsid w:val="00E654D5"/>
    <w:rsid w:val="00E65CF0"/>
    <w:rsid w:val="00E66C7D"/>
    <w:rsid w:val="00E710F2"/>
    <w:rsid w:val="00E75568"/>
    <w:rsid w:val="00E75B61"/>
    <w:rsid w:val="00E76AC0"/>
    <w:rsid w:val="00E807EA"/>
    <w:rsid w:val="00E80F60"/>
    <w:rsid w:val="00E82A26"/>
    <w:rsid w:val="00E84C32"/>
    <w:rsid w:val="00E84E09"/>
    <w:rsid w:val="00E85A99"/>
    <w:rsid w:val="00E85AF4"/>
    <w:rsid w:val="00E8630B"/>
    <w:rsid w:val="00E913F5"/>
    <w:rsid w:val="00E96AD7"/>
    <w:rsid w:val="00E9702B"/>
    <w:rsid w:val="00EA4B5B"/>
    <w:rsid w:val="00EB3481"/>
    <w:rsid w:val="00EB48D9"/>
    <w:rsid w:val="00EB5C6D"/>
    <w:rsid w:val="00ED1CA4"/>
    <w:rsid w:val="00ED2A58"/>
    <w:rsid w:val="00ED33D7"/>
    <w:rsid w:val="00ED37C3"/>
    <w:rsid w:val="00ED4815"/>
    <w:rsid w:val="00ED4B01"/>
    <w:rsid w:val="00EE17FC"/>
    <w:rsid w:val="00EE2433"/>
    <w:rsid w:val="00EF70E1"/>
    <w:rsid w:val="00F015FD"/>
    <w:rsid w:val="00F01D4F"/>
    <w:rsid w:val="00F033C6"/>
    <w:rsid w:val="00F06CED"/>
    <w:rsid w:val="00F0711F"/>
    <w:rsid w:val="00F10B64"/>
    <w:rsid w:val="00F117ED"/>
    <w:rsid w:val="00F15194"/>
    <w:rsid w:val="00F1749F"/>
    <w:rsid w:val="00F1759C"/>
    <w:rsid w:val="00F20121"/>
    <w:rsid w:val="00F21728"/>
    <w:rsid w:val="00F24A12"/>
    <w:rsid w:val="00F270C4"/>
    <w:rsid w:val="00F3202D"/>
    <w:rsid w:val="00F32447"/>
    <w:rsid w:val="00F32A3C"/>
    <w:rsid w:val="00F32DAF"/>
    <w:rsid w:val="00F34DCF"/>
    <w:rsid w:val="00F358AE"/>
    <w:rsid w:val="00F36127"/>
    <w:rsid w:val="00F40E19"/>
    <w:rsid w:val="00F50AD0"/>
    <w:rsid w:val="00F52086"/>
    <w:rsid w:val="00F5540C"/>
    <w:rsid w:val="00F60360"/>
    <w:rsid w:val="00F62257"/>
    <w:rsid w:val="00F62AD6"/>
    <w:rsid w:val="00F64218"/>
    <w:rsid w:val="00F65BC3"/>
    <w:rsid w:val="00F66942"/>
    <w:rsid w:val="00F74113"/>
    <w:rsid w:val="00F77C2F"/>
    <w:rsid w:val="00F77FD4"/>
    <w:rsid w:val="00F876C6"/>
    <w:rsid w:val="00F92105"/>
    <w:rsid w:val="00F92562"/>
    <w:rsid w:val="00F93B3A"/>
    <w:rsid w:val="00FA14D3"/>
    <w:rsid w:val="00FA1E7B"/>
    <w:rsid w:val="00FA21A3"/>
    <w:rsid w:val="00FA3D17"/>
    <w:rsid w:val="00FA4B21"/>
    <w:rsid w:val="00FA4B5D"/>
    <w:rsid w:val="00FA5D4E"/>
    <w:rsid w:val="00FA65C2"/>
    <w:rsid w:val="00FA6705"/>
    <w:rsid w:val="00FA7C04"/>
    <w:rsid w:val="00FB2EB5"/>
    <w:rsid w:val="00FB7B84"/>
    <w:rsid w:val="00FC067E"/>
    <w:rsid w:val="00FC208F"/>
    <w:rsid w:val="00FC4596"/>
    <w:rsid w:val="00FC68A9"/>
    <w:rsid w:val="00FC6C67"/>
    <w:rsid w:val="00FD0517"/>
    <w:rsid w:val="00FD2200"/>
    <w:rsid w:val="00FE1531"/>
    <w:rsid w:val="00FE1DF9"/>
    <w:rsid w:val="00FE2A64"/>
    <w:rsid w:val="00FF042D"/>
    <w:rsid w:val="00FF07CB"/>
    <w:rsid w:val="00FF2C69"/>
    <w:rsid w:val="00FF4E8E"/>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C2F7"/>
  <w15:docId w15:val="{858D9488-C24D-4B0C-9359-234A8945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3E"/>
    <w:pPr>
      <w:ind w:left="720"/>
      <w:contextualSpacing/>
    </w:pPr>
  </w:style>
  <w:style w:type="paragraph" w:styleId="BalloonText">
    <w:name w:val="Balloon Text"/>
    <w:basedOn w:val="Normal"/>
    <w:link w:val="BalloonTextChar"/>
    <w:uiPriority w:val="99"/>
    <w:semiHidden/>
    <w:unhideWhenUsed/>
    <w:rsid w:val="005C1646"/>
    <w:rPr>
      <w:rFonts w:ascii="Tahoma" w:hAnsi="Tahoma" w:cs="Tahoma"/>
      <w:sz w:val="16"/>
      <w:szCs w:val="16"/>
    </w:rPr>
  </w:style>
  <w:style w:type="character" w:customStyle="1" w:styleId="BalloonTextChar">
    <w:name w:val="Balloon Text Char"/>
    <w:basedOn w:val="DefaultParagraphFont"/>
    <w:link w:val="BalloonText"/>
    <w:uiPriority w:val="99"/>
    <w:semiHidden/>
    <w:rsid w:val="005C1646"/>
    <w:rPr>
      <w:rFonts w:ascii="Tahoma" w:hAnsi="Tahoma" w:cs="Tahoma"/>
      <w:sz w:val="16"/>
      <w:szCs w:val="16"/>
    </w:rPr>
  </w:style>
  <w:style w:type="character" w:styleId="Hyperlink">
    <w:name w:val="Hyperlink"/>
    <w:basedOn w:val="DefaultParagraphFont"/>
    <w:uiPriority w:val="99"/>
    <w:unhideWhenUsed/>
    <w:rsid w:val="00A16C2B"/>
    <w:rPr>
      <w:color w:val="0000FF" w:themeColor="hyperlink"/>
      <w:u w:val="single"/>
    </w:rPr>
  </w:style>
  <w:style w:type="paragraph" w:styleId="NoSpacing">
    <w:name w:val="No Spacing"/>
    <w:uiPriority w:val="1"/>
    <w:qFormat/>
    <w:rsid w:val="009348A8"/>
  </w:style>
  <w:style w:type="paragraph" w:styleId="NormalWeb">
    <w:name w:val="Normal (Web)"/>
    <w:basedOn w:val="Normal"/>
    <w:uiPriority w:val="99"/>
    <w:unhideWhenUsed/>
    <w:rsid w:val="00B05591"/>
    <w:rPr>
      <w:rFonts w:ascii="Calibri" w:hAnsi="Calibri" w:cs="Calibri"/>
    </w:rPr>
  </w:style>
  <w:style w:type="character" w:customStyle="1" w:styleId="qowt-stl-hyperlink">
    <w:name w:val="qowt-stl-hyperlink"/>
    <w:basedOn w:val="DefaultParagraphFont"/>
    <w:rsid w:val="00E6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723">
      <w:bodyDiv w:val="1"/>
      <w:marLeft w:val="0"/>
      <w:marRight w:val="0"/>
      <w:marTop w:val="0"/>
      <w:marBottom w:val="0"/>
      <w:divBdr>
        <w:top w:val="none" w:sz="0" w:space="0" w:color="auto"/>
        <w:left w:val="none" w:sz="0" w:space="0" w:color="auto"/>
        <w:bottom w:val="none" w:sz="0" w:space="0" w:color="auto"/>
        <w:right w:val="none" w:sz="0" w:space="0" w:color="auto"/>
      </w:divBdr>
    </w:div>
    <w:div w:id="93062909">
      <w:bodyDiv w:val="1"/>
      <w:marLeft w:val="0"/>
      <w:marRight w:val="0"/>
      <w:marTop w:val="0"/>
      <w:marBottom w:val="0"/>
      <w:divBdr>
        <w:top w:val="none" w:sz="0" w:space="0" w:color="auto"/>
        <w:left w:val="none" w:sz="0" w:space="0" w:color="auto"/>
        <w:bottom w:val="none" w:sz="0" w:space="0" w:color="auto"/>
        <w:right w:val="none" w:sz="0" w:space="0" w:color="auto"/>
      </w:divBdr>
    </w:div>
    <w:div w:id="331959334">
      <w:bodyDiv w:val="1"/>
      <w:marLeft w:val="0"/>
      <w:marRight w:val="0"/>
      <w:marTop w:val="0"/>
      <w:marBottom w:val="0"/>
      <w:divBdr>
        <w:top w:val="none" w:sz="0" w:space="0" w:color="auto"/>
        <w:left w:val="none" w:sz="0" w:space="0" w:color="auto"/>
        <w:bottom w:val="none" w:sz="0" w:space="0" w:color="auto"/>
        <w:right w:val="none" w:sz="0" w:space="0" w:color="auto"/>
      </w:divBdr>
    </w:div>
    <w:div w:id="383136878">
      <w:bodyDiv w:val="1"/>
      <w:marLeft w:val="0"/>
      <w:marRight w:val="0"/>
      <w:marTop w:val="0"/>
      <w:marBottom w:val="0"/>
      <w:divBdr>
        <w:top w:val="none" w:sz="0" w:space="0" w:color="auto"/>
        <w:left w:val="none" w:sz="0" w:space="0" w:color="auto"/>
        <w:bottom w:val="none" w:sz="0" w:space="0" w:color="auto"/>
        <w:right w:val="none" w:sz="0" w:space="0" w:color="auto"/>
      </w:divBdr>
    </w:div>
    <w:div w:id="390346535">
      <w:bodyDiv w:val="1"/>
      <w:marLeft w:val="0"/>
      <w:marRight w:val="0"/>
      <w:marTop w:val="0"/>
      <w:marBottom w:val="0"/>
      <w:divBdr>
        <w:top w:val="none" w:sz="0" w:space="0" w:color="auto"/>
        <w:left w:val="none" w:sz="0" w:space="0" w:color="auto"/>
        <w:bottom w:val="none" w:sz="0" w:space="0" w:color="auto"/>
        <w:right w:val="none" w:sz="0" w:space="0" w:color="auto"/>
      </w:divBdr>
    </w:div>
    <w:div w:id="415370748">
      <w:bodyDiv w:val="1"/>
      <w:marLeft w:val="0"/>
      <w:marRight w:val="0"/>
      <w:marTop w:val="0"/>
      <w:marBottom w:val="0"/>
      <w:divBdr>
        <w:top w:val="none" w:sz="0" w:space="0" w:color="auto"/>
        <w:left w:val="none" w:sz="0" w:space="0" w:color="auto"/>
        <w:bottom w:val="none" w:sz="0" w:space="0" w:color="auto"/>
        <w:right w:val="none" w:sz="0" w:space="0" w:color="auto"/>
      </w:divBdr>
    </w:div>
    <w:div w:id="467435317">
      <w:bodyDiv w:val="1"/>
      <w:marLeft w:val="0"/>
      <w:marRight w:val="0"/>
      <w:marTop w:val="0"/>
      <w:marBottom w:val="0"/>
      <w:divBdr>
        <w:top w:val="none" w:sz="0" w:space="0" w:color="auto"/>
        <w:left w:val="none" w:sz="0" w:space="0" w:color="auto"/>
        <w:bottom w:val="none" w:sz="0" w:space="0" w:color="auto"/>
        <w:right w:val="none" w:sz="0" w:space="0" w:color="auto"/>
      </w:divBdr>
    </w:div>
    <w:div w:id="571964308">
      <w:bodyDiv w:val="1"/>
      <w:marLeft w:val="0"/>
      <w:marRight w:val="0"/>
      <w:marTop w:val="0"/>
      <w:marBottom w:val="0"/>
      <w:divBdr>
        <w:top w:val="none" w:sz="0" w:space="0" w:color="auto"/>
        <w:left w:val="none" w:sz="0" w:space="0" w:color="auto"/>
        <w:bottom w:val="none" w:sz="0" w:space="0" w:color="auto"/>
        <w:right w:val="none" w:sz="0" w:space="0" w:color="auto"/>
      </w:divBdr>
    </w:div>
    <w:div w:id="775684620">
      <w:bodyDiv w:val="1"/>
      <w:marLeft w:val="0"/>
      <w:marRight w:val="0"/>
      <w:marTop w:val="0"/>
      <w:marBottom w:val="0"/>
      <w:divBdr>
        <w:top w:val="none" w:sz="0" w:space="0" w:color="auto"/>
        <w:left w:val="none" w:sz="0" w:space="0" w:color="auto"/>
        <w:bottom w:val="none" w:sz="0" w:space="0" w:color="auto"/>
        <w:right w:val="none" w:sz="0" w:space="0" w:color="auto"/>
      </w:divBdr>
    </w:div>
    <w:div w:id="819074988">
      <w:bodyDiv w:val="1"/>
      <w:marLeft w:val="0"/>
      <w:marRight w:val="0"/>
      <w:marTop w:val="0"/>
      <w:marBottom w:val="0"/>
      <w:divBdr>
        <w:top w:val="none" w:sz="0" w:space="0" w:color="auto"/>
        <w:left w:val="none" w:sz="0" w:space="0" w:color="auto"/>
        <w:bottom w:val="none" w:sz="0" w:space="0" w:color="auto"/>
        <w:right w:val="none" w:sz="0" w:space="0" w:color="auto"/>
      </w:divBdr>
    </w:div>
    <w:div w:id="913125242">
      <w:bodyDiv w:val="1"/>
      <w:marLeft w:val="0"/>
      <w:marRight w:val="0"/>
      <w:marTop w:val="0"/>
      <w:marBottom w:val="0"/>
      <w:divBdr>
        <w:top w:val="none" w:sz="0" w:space="0" w:color="auto"/>
        <w:left w:val="none" w:sz="0" w:space="0" w:color="auto"/>
        <w:bottom w:val="none" w:sz="0" w:space="0" w:color="auto"/>
        <w:right w:val="none" w:sz="0" w:space="0" w:color="auto"/>
      </w:divBdr>
    </w:div>
    <w:div w:id="941961489">
      <w:bodyDiv w:val="1"/>
      <w:marLeft w:val="0"/>
      <w:marRight w:val="0"/>
      <w:marTop w:val="0"/>
      <w:marBottom w:val="0"/>
      <w:divBdr>
        <w:top w:val="none" w:sz="0" w:space="0" w:color="auto"/>
        <w:left w:val="none" w:sz="0" w:space="0" w:color="auto"/>
        <w:bottom w:val="none" w:sz="0" w:space="0" w:color="auto"/>
        <w:right w:val="none" w:sz="0" w:space="0" w:color="auto"/>
      </w:divBdr>
    </w:div>
    <w:div w:id="1116867302">
      <w:bodyDiv w:val="1"/>
      <w:marLeft w:val="0"/>
      <w:marRight w:val="0"/>
      <w:marTop w:val="0"/>
      <w:marBottom w:val="0"/>
      <w:divBdr>
        <w:top w:val="none" w:sz="0" w:space="0" w:color="auto"/>
        <w:left w:val="none" w:sz="0" w:space="0" w:color="auto"/>
        <w:bottom w:val="none" w:sz="0" w:space="0" w:color="auto"/>
        <w:right w:val="none" w:sz="0" w:space="0" w:color="auto"/>
      </w:divBdr>
    </w:div>
    <w:div w:id="1148983005">
      <w:bodyDiv w:val="1"/>
      <w:marLeft w:val="0"/>
      <w:marRight w:val="0"/>
      <w:marTop w:val="0"/>
      <w:marBottom w:val="0"/>
      <w:divBdr>
        <w:top w:val="none" w:sz="0" w:space="0" w:color="auto"/>
        <w:left w:val="none" w:sz="0" w:space="0" w:color="auto"/>
        <w:bottom w:val="none" w:sz="0" w:space="0" w:color="auto"/>
        <w:right w:val="none" w:sz="0" w:space="0" w:color="auto"/>
      </w:divBdr>
    </w:div>
    <w:div w:id="1234118495">
      <w:bodyDiv w:val="1"/>
      <w:marLeft w:val="0"/>
      <w:marRight w:val="0"/>
      <w:marTop w:val="0"/>
      <w:marBottom w:val="0"/>
      <w:divBdr>
        <w:top w:val="none" w:sz="0" w:space="0" w:color="auto"/>
        <w:left w:val="none" w:sz="0" w:space="0" w:color="auto"/>
        <w:bottom w:val="none" w:sz="0" w:space="0" w:color="auto"/>
        <w:right w:val="none" w:sz="0" w:space="0" w:color="auto"/>
      </w:divBdr>
    </w:div>
    <w:div w:id="1257441994">
      <w:bodyDiv w:val="1"/>
      <w:marLeft w:val="0"/>
      <w:marRight w:val="0"/>
      <w:marTop w:val="0"/>
      <w:marBottom w:val="0"/>
      <w:divBdr>
        <w:top w:val="none" w:sz="0" w:space="0" w:color="auto"/>
        <w:left w:val="none" w:sz="0" w:space="0" w:color="auto"/>
        <w:bottom w:val="none" w:sz="0" w:space="0" w:color="auto"/>
        <w:right w:val="none" w:sz="0" w:space="0" w:color="auto"/>
      </w:divBdr>
    </w:div>
    <w:div w:id="1336228740">
      <w:bodyDiv w:val="1"/>
      <w:marLeft w:val="0"/>
      <w:marRight w:val="0"/>
      <w:marTop w:val="0"/>
      <w:marBottom w:val="0"/>
      <w:divBdr>
        <w:top w:val="none" w:sz="0" w:space="0" w:color="auto"/>
        <w:left w:val="none" w:sz="0" w:space="0" w:color="auto"/>
        <w:bottom w:val="none" w:sz="0" w:space="0" w:color="auto"/>
        <w:right w:val="none" w:sz="0" w:space="0" w:color="auto"/>
      </w:divBdr>
    </w:div>
    <w:div w:id="1492720454">
      <w:bodyDiv w:val="1"/>
      <w:marLeft w:val="0"/>
      <w:marRight w:val="0"/>
      <w:marTop w:val="0"/>
      <w:marBottom w:val="0"/>
      <w:divBdr>
        <w:top w:val="none" w:sz="0" w:space="0" w:color="auto"/>
        <w:left w:val="none" w:sz="0" w:space="0" w:color="auto"/>
        <w:bottom w:val="none" w:sz="0" w:space="0" w:color="auto"/>
        <w:right w:val="none" w:sz="0" w:space="0" w:color="auto"/>
      </w:divBdr>
    </w:div>
    <w:div w:id="1497922133">
      <w:bodyDiv w:val="1"/>
      <w:marLeft w:val="0"/>
      <w:marRight w:val="0"/>
      <w:marTop w:val="0"/>
      <w:marBottom w:val="0"/>
      <w:divBdr>
        <w:top w:val="none" w:sz="0" w:space="0" w:color="auto"/>
        <w:left w:val="none" w:sz="0" w:space="0" w:color="auto"/>
        <w:bottom w:val="none" w:sz="0" w:space="0" w:color="auto"/>
        <w:right w:val="none" w:sz="0" w:space="0" w:color="auto"/>
      </w:divBdr>
    </w:div>
    <w:div w:id="1542941939">
      <w:bodyDiv w:val="1"/>
      <w:marLeft w:val="0"/>
      <w:marRight w:val="0"/>
      <w:marTop w:val="0"/>
      <w:marBottom w:val="0"/>
      <w:divBdr>
        <w:top w:val="none" w:sz="0" w:space="0" w:color="auto"/>
        <w:left w:val="none" w:sz="0" w:space="0" w:color="auto"/>
        <w:bottom w:val="none" w:sz="0" w:space="0" w:color="auto"/>
        <w:right w:val="none" w:sz="0" w:space="0" w:color="auto"/>
      </w:divBdr>
    </w:div>
    <w:div w:id="1577014849">
      <w:bodyDiv w:val="1"/>
      <w:marLeft w:val="0"/>
      <w:marRight w:val="0"/>
      <w:marTop w:val="0"/>
      <w:marBottom w:val="0"/>
      <w:divBdr>
        <w:top w:val="none" w:sz="0" w:space="0" w:color="auto"/>
        <w:left w:val="none" w:sz="0" w:space="0" w:color="auto"/>
        <w:bottom w:val="none" w:sz="0" w:space="0" w:color="auto"/>
        <w:right w:val="none" w:sz="0" w:space="0" w:color="auto"/>
      </w:divBdr>
    </w:div>
    <w:div w:id="1607469034">
      <w:bodyDiv w:val="1"/>
      <w:marLeft w:val="0"/>
      <w:marRight w:val="0"/>
      <w:marTop w:val="0"/>
      <w:marBottom w:val="0"/>
      <w:divBdr>
        <w:top w:val="none" w:sz="0" w:space="0" w:color="auto"/>
        <w:left w:val="none" w:sz="0" w:space="0" w:color="auto"/>
        <w:bottom w:val="none" w:sz="0" w:space="0" w:color="auto"/>
        <w:right w:val="none" w:sz="0" w:space="0" w:color="auto"/>
      </w:divBdr>
    </w:div>
    <w:div w:id="1725833036">
      <w:bodyDiv w:val="1"/>
      <w:marLeft w:val="0"/>
      <w:marRight w:val="0"/>
      <w:marTop w:val="0"/>
      <w:marBottom w:val="0"/>
      <w:divBdr>
        <w:top w:val="none" w:sz="0" w:space="0" w:color="auto"/>
        <w:left w:val="none" w:sz="0" w:space="0" w:color="auto"/>
        <w:bottom w:val="none" w:sz="0" w:space="0" w:color="auto"/>
        <w:right w:val="none" w:sz="0" w:space="0" w:color="auto"/>
      </w:divBdr>
    </w:div>
    <w:div w:id="1928071535">
      <w:bodyDiv w:val="1"/>
      <w:marLeft w:val="0"/>
      <w:marRight w:val="0"/>
      <w:marTop w:val="0"/>
      <w:marBottom w:val="0"/>
      <w:divBdr>
        <w:top w:val="none" w:sz="0" w:space="0" w:color="auto"/>
        <w:left w:val="none" w:sz="0" w:space="0" w:color="auto"/>
        <w:bottom w:val="none" w:sz="0" w:space="0" w:color="auto"/>
        <w:right w:val="none" w:sz="0" w:space="0" w:color="auto"/>
      </w:divBdr>
    </w:div>
    <w:div w:id="20297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A115-5904-4BDE-A2CF-C7845E12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Klein</dc:creator>
  <cp:lastModifiedBy>Beth Beaty</cp:lastModifiedBy>
  <cp:revision>2</cp:revision>
  <cp:lastPrinted>2020-02-12T21:52:00Z</cp:lastPrinted>
  <dcterms:created xsi:type="dcterms:W3CDTF">2020-03-10T18:18:00Z</dcterms:created>
  <dcterms:modified xsi:type="dcterms:W3CDTF">2020-03-10T18:18:00Z</dcterms:modified>
</cp:coreProperties>
</file>